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55385472" w:rsidR="002937ED" w:rsidRPr="006F12E3" w:rsidRDefault="00523219" w:rsidP="00C317F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VETRO CITY 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3FDDE80C" w:rsidR="002937ED" w:rsidRPr="001C7AB2" w:rsidRDefault="00C317F0" w:rsidP="001C7AB2">
            <w:pPr>
              <w:pStyle w:val="ListeParagraf"/>
              <w:numPr>
                <w:ilvl w:val="0"/>
                <w:numId w:val="46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1C7AB2">
              <w:rPr>
                <w:rFonts w:ascii="Century Gothic" w:hAnsi="Century Gothic" w:cs="Arial"/>
                <w:b/>
                <w:sz w:val="24"/>
                <w:szCs w:val="24"/>
              </w:rPr>
              <w:t>YILI</w:t>
            </w:r>
            <w:r w:rsidR="00BB3E7E" w:rsidRPr="001C7AB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CA4460" w:rsidRPr="001C7AB2">
              <w:rPr>
                <w:rFonts w:ascii="Century Gothic" w:hAnsi="Century Gothic" w:cs="Arial"/>
                <w:b/>
                <w:sz w:val="24"/>
                <w:szCs w:val="24"/>
              </w:rPr>
              <w:t>NİSAN</w:t>
            </w:r>
            <w:r w:rsidR="006F12E3" w:rsidRPr="001C7AB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1C7AB2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1C7AB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1C7AB2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3825E683" w:rsidR="005D2AA7" w:rsidRPr="005D2AA7" w:rsidRDefault="00C317F0" w:rsidP="00C317F0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77AC8FE3" w:rsidR="00B2757B" w:rsidRDefault="000D3B11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Pr="000D3B11">
        <w:rPr>
          <w:rFonts w:ascii="Century Gothic" w:hAnsi="Century Gothic" w:cs="Arial"/>
          <w:sz w:val="24"/>
          <w:szCs w:val="24"/>
        </w:rPr>
        <w:t>Esenyurt</w:t>
      </w:r>
      <w:proofErr w:type="spellEnd"/>
      <w:r w:rsidRPr="000D3B11">
        <w:rPr>
          <w:rFonts w:ascii="Century Gothic" w:hAnsi="Century Gothic" w:cs="Arial"/>
          <w:sz w:val="24"/>
          <w:szCs w:val="24"/>
        </w:rPr>
        <w:t xml:space="preserve"> İlçesi, Cumhuriyet Mahallesi 1992</w:t>
      </w:r>
      <w:r w:rsidR="00C317F0">
        <w:rPr>
          <w:rFonts w:ascii="Century Gothic" w:hAnsi="Century Gothic" w:cs="Arial"/>
          <w:sz w:val="24"/>
          <w:szCs w:val="24"/>
        </w:rPr>
        <w:t>.</w:t>
      </w:r>
      <w:r w:rsidRPr="000D3B11">
        <w:rPr>
          <w:rFonts w:ascii="Century Gothic" w:hAnsi="Century Gothic" w:cs="Arial"/>
          <w:sz w:val="24"/>
          <w:szCs w:val="24"/>
        </w:rPr>
        <w:t xml:space="preserve"> Sokak 1239 ada 16.parsel olarak kayıtlı üzerinde kurulu tekbir toplu yapı niteliğinde inşa edilmiş </w:t>
      </w:r>
      <w:r w:rsidR="00C317F0">
        <w:rPr>
          <w:rFonts w:ascii="Century Gothic" w:hAnsi="Century Gothic" w:cs="Arial"/>
          <w:sz w:val="24"/>
          <w:szCs w:val="24"/>
        </w:rPr>
        <w:t>Vetro City Resi</w:t>
      </w:r>
      <w:r w:rsidR="00C317F0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(256) adet bağımsız bölümden oluşan yapılanmanın, </w:t>
      </w:r>
    </w:p>
    <w:p w14:paraId="447CF7A3" w14:textId="77777777" w:rsidR="00C317F0" w:rsidRDefault="00C317F0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686F419D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</w:t>
      </w:r>
      <w:r w:rsidR="00C317F0">
        <w:rPr>
          <w:rFonts w:ascii="Century Gothic" w:hAnsi="Century Gothic" w:cs="Arial"/>
          <w:b/>
          <w:sz w:val="24"/>
          <w:szCs w:val="24"/>
        </w:rPr>
        <w:t>te Yönetimi Organizasyon Şeması</w:t>
      </w:r>
      <w:r w:rsidRPr="00CF09FB">
        <w:rPr>
          <w:rFonts w:ascii="Century Gothic" w:hAnsi="Century Gothic" w:cs="Arial"/>
          <w:b/>
          <w:sz w:val="24"/>
          <w:szCs w:val="24"/>
        </w:rPr>
        <w:t>;</w:t>
      </w:r>
    </w:p>
    <w:p w14:paraId="0B94F8BA" w14:textId="3F50E949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5692FE55">
            <wp:extent cx="5610225" cy="3228331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95" cy="32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02E58B3E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EF65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710ACB27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4598669D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2EEC3CA0" w:rsidR="005F52D5" w:rsidRPr="00A943D4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6C77E018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CC245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68DAE605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1E032B6A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7A37B48C" w:rsidR="005F52D5" w:rsidRPr="00985029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20172DA0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182DDDD4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29330B1E" w:rsidR="005A5893" w:rsidRDefault="005A5893" w:rsidP="00C317F0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2670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700C23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700C23">
        <w:trPr>
          <w:trHeight w:val="36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67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7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55C54675" w:rsidR="00B54AB2" w:rsidRPr="00C317F0" w:rsidRDefault="004B4C6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CA4460"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Nisan</w:t>
            </w: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 Tahakkuk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62E166F7" w:rsidR="00B54AB2" w:rsidRPr="00C317F0" w:rsidRDefault="00CA4460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01.04</w:t>
            </w:r>
            <w:r w:rsidR="004B4C6F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4324AE25" w:rsidR="00B54AB2" w:rsidRPr="00C317F0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7139A4F2" w:rsidR="00B54AB2" w:rsidRPr="00C317F0" w:rsidRDefault="004B4C6F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14:paraId="6AF03EF6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739D4C3C" w:rsidR="00B54AB2" w:rsidRPr="00C317F0" w:rsidRDefault="00744A7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Dünya Sağlık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01DCCCE0" w:rsidR="00B54AB2" w:rsidRPr="00C317F0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07.04.2020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46151372" w:rsidR="00B54AB2" w:rsidRPr="00C317F0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2E4487C8" w:rsidR="00B54AB2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AE37C3" w:rsidRPr="00B54AB2" w14:paraId="378D7AB2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C317F0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C317F0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41ADE5B7" w:rsidR="00AE37C3" w:rsidRPr="00C317F0" w:rsidRDefault="00744A7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Polis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025D032F" w:rsidR="00AE37C3" w:rsidRPr="00C317F0" w:rsidRDefault="00744A7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0417F997" w:rsidR="00AE37C3" w:rsidRPr="00C317F0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480B0916" w:rsidR="00AE37C3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C317F0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4F1E21" w:rsidRPr="00B54AB2" w14:paraId="6FE6BC56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C317F0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404C915A" w:rsidR="00644D35" w:rsidRPr="00C317F0" w:rsidRDefault="00744A7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Şehitler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3E69E261" w:rsidR="004F1E21" w:rsidRPr="00C317F0" w:rsidRDefault="00744A7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14</w:t>
            </w:r>
            <w:r w:rsidR="0069720E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32CD13F2" w:rsidR="004F1E21" w:rsidRPr="00C317F0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2BE8E5BA" w:rsidR="004F1E21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C317F0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B54AB2" w:rsidRPr="00B54AB2" w14:paraId="3D9EB81F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C317F0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454D8160" w:rsidR="00BB48AE" w:rsidRPr="00C317F0" w:rsidRDefault="0069720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</w:t>
            </w:r>
            <w:proofErr w:type="spellEnd"/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19 </w:t>
            </w:r>
            <w:r w:rsidR="00BB48AE"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Güncel Afişleri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711F0942" w:rsidR="00B54AB2" w:rsidRPr="00C317F0" w:rsidRDefault="0069720E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5E79B92B" w:rsidR="00B54AB2" w:rsidRPr="00C317F0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7E990DC6" w:rsidR="00B54AB2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4F1E21" w:rsidRPr="00B54AB2" w14:paraId="5273A0C1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C317F0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7839CC4C" w:rsidR="00AA35B9" w:rsidRPr="00C317F0" w:rsidRDefault="0069720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 Nisan Ulusal Egemenlik ve Çocuk Bayramı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19142491" w:rsidR="004F1E21" w:rsidRPr="00C317F0" w:rsidRDefault="0069720E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6EC0B989" w:rsidR="004F1E21" w:rsidRPr="00C317F0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0BC7BFF8" w:rsidR="004F1E21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C317F0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B54AB2" w:rsidRPr="00B54AB2" w14:paraId="029FB44B" w14:textId="77777777" w:rsidTr="00700C23">
        <w:trPr>
          <w:trHeight w:val="11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A5C33" w14:textId="50773DF5" w:rsidR="00B54AB2" w:rsidRPr="00C317F0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17FC952" w14:textId="32F1B042" w:rsidR="00B54AB2" w:rsidRPr="00C317F0" w:rsidRDefault="0069720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 Kapsamında Çalışma Planı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5B42D9" w14:textId="53531FC3" w:rsidR="00B54AB2" w:rsidRPr="00C317F0" w:rsidRDefault="0069720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08CE6" w14:textId="570F7316" w:rsidR="00B54AB2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1CA1605" w14:textId="59968464" w:rsidR="00B54AB2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BB75B7" w14:textId="18EA4760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1E141D" w:rsidRPr="00B54AB2" w14:paraId="5019853E" w14:textId="77777777" w:rsidTr="00700C23">
        <w:trPr>
          <w:trHeight w:val="30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5D69F6" w14:textId="7E196CF8" w:rsidR="001E141D" w:rsidRPr="00C317F0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EB6B253" w14:textId="72154136" w:rsidR="001E141D" w:rsidRPr="00C317F0" w:rsidRDefault="0069720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Hatırlatması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E3D739" w14:textId="1E5E9A1F" w:rsidR="001E141D" w:rsidRPr="00C317F0" w:rsidRDefault="0069720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5A9B" w14:textId="2EB7391B" w:rsidR="001E141D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3D4CF4A" w14:textId="48F08449" w:rsidR="001E141D" w:rsidRPr="00C317F0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2121C6" w14:textId="77777777" w:rsidR="001E141D" w:rsidRPr="00C317F0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B54AB2" w:rsidRPr="00B54AB2" w14:paraId="2A51C640" w14:textId="77777777" w:rsidTr="00700C23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700C23">
        <w:trPr>
          <w:trHeight w:val="375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1B4FA5D0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</w:t>
            </w:r>
            <w:r w:rsid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TARİHİ</w:t>
            </w:r>
          </w:p>
        </w:tc>
      </w:tr>
      <w:tr w:rsidR="00B54AB2" w:rsidRPr="00B54AB2" w14:paraId="3F6D99A4" w14:textId="77777777" w:rsidTr="00700C23">
        <w:trPr>
          <w:trHeight w:val="24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6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6E300A70" w:rsidR="00B54AB2" w:rsidRPr="00C317F0" w:rsidRDefault="0071208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2020 </w:t>
            </w:r>
            <w:r w:rsidR="00CA4460"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Nisan </w:t>
            </w: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Aidat Tahakkuk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2BFF1F79" w:rsidR="00B54AB2" w:rsidRPr="00C317F0" w:rsidRDefault="007F0A93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CA4460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="00CA4460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04</w:t>
            </w: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0FD0841C" w:rsidR="00B54AB2" w:rsidRPr="00C317F0" w:rsidRDefault="004B4C6F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  <w:r w:rsidR="0071208B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="007F0A93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CA4460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</w:t>
            </w:r>
            <w:r w:rsidR="007F0A93"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</w:tr>
      <w:tr w:rsidR="00B54AB2" w:rsidRPr="00B54AB2" w14:paraId="1CC128AF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1656A97B" w:rsidR="00B54AB2" w:rsidRPr="00C317F0" w:rsidRDefault="00E56F9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Dünya Sağlık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381C789B" w:rsidR="00B54AB2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06.04.2020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3176FA85" w:rsidR="00B54AB2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08.04.2020</w:t>
            </w:r>
          </w:p>
        </w:tc>
      </w:tr>
      <w:tr w:rsidR="00B54AB2" w:rsidRPr="00B54AB2" w14:paraId="43A75662" w14:textId="77777777" w:rsidTr="00700C23">
        <w:trPr>
          <w:trHeight w:val="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C317F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752B366A" w:rsidR="00B54AB2" w:rsidRPr="00C317F0" w:rsidRDefault="00E56F9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Polis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75E6DAD0" w:rsidR="00B54AB2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10.04.2020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1CFAD808" w:rsidR="00B54AB2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12.04.2020</w:t>
            </w:r>
          </w:p>
        </w:tc>
      </w:tr>
      <w:tr w:rsidR="00FF35FC" w:rsidRPr="00B54AB2" w14:paraId="6CCB4F89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F9B30" w14:textId="0890A183" w:rsidR="00FF35FC" w:rsidRPr="00C317F0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51A8" w14:textId="36BA33BF" w:rsidR="00FF35FC" w:rsidRPr="00C317F0" w:rsidRDefault="00E56F9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Şehitler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69657" w14:textId="03D5889B" w:rsidR="00FF35FC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14.04.2020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24844" w14:textId="4669BEE3" w:rsidR="00FF35FC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20.04.2020</w:t>
            </w:r>
          </w:p>
        </w:tc>
      </w:tr>
      <w:tr w:rsidR="00FF35FC" w:rsidRPr="00B54AB2" w14:paraId="2CB76F8B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A2EA08" w14:textId="2F90C435" w:rsidR="00FF35FC" w:rsidRPr="00C317F0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09A6" w14:textId="4C15B212" w:rsidR="00FF35FC" w:rsidRPr="00C317F0" w:rsidRDefault="00E56F9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Covid</w:t>
            </w:r>
            <w:proofErr w:type="spellEnd"/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19</w:t>
            </w:r>
            <w:r w:rsidR="00BB48AE" w:rsidRPr="00C317F0">
              <w:rPr>
                <w:b/>
                <w:sz w:val="16"/>
                <w:szCs w:val="16"/>
              </w:rPr>
              <w:t xml:space="preserve"> </w:t>
            </w:r>
            <w:r w:rsidR="00BB48AE"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Güncel Afişleri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40FDA" w14:textId="1BCC5519" w:rsidR="00FF35FC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21.04.2020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10346" w14:textId="590A4A50" w:rsidR="00FF35FC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22.04.2020</w:t>
            </w:r>
          </w:p>
        </w:tc>
      </w:tr>
      <w:tr w:rsidR="00FF35FC" w:rsidRPr="00B54AB2" w14:paraId="7AE76A74" w14:textId="77777777" w:rsidTr="00700C23">
        <w:trPr>
          <w:trHeight w:val="24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548AE" w14:textId="5FC3DFC5" w:rsidR="00FF35FC" w:rsidRPr="00C317F0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3AF8" w14:textId="08D552A2" w:rsidR="00FF35FC" w:rsidRPr="00C317F0" w:rsidRDefault="00E56F9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23 Nisan Ulusal Egemenlik ve Çocuk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CCE3F5" w14:textId="4FB520D6" w:rsidR="00FF35FC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22.04.2020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1F9C3" w14:textId="6436FDF2" w:rsidR="00FF35FC" w:rsidRPr="00C317F0" w:rsidRDefault="00BB48AE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317F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27.04.2020</w:t>
            </w:r>
          </w:p>
        </w:tc>
      </w:tr>
      <w:tr w:rsidR="00954765" w:rsidRPr="00B54AB2" w14:paraId="03222A5D" w14:textId="77777777" w:rsidTr="00700C23">
        <w:trPr>
          <w:trHeight w:val="240"/>
        </w:trPr>
        <w:tc>
          <w:tcPr>
            <w:tcW w:w="699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00C23" w:rsidRPr="00B54AB2" w14:paraId="7096A408" w14:textId="77777777" w:rsidTr="00700C23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75571" w14:textId="02FE8B93" w:rsidR="00700C23" w:rsidRPr="00B54AB2" w:rsidRDefault="00700C23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5205D233" w14:textId="172217C6" w:rsidR="00700C23" w:rsidRPr="00980F84" w:rsidRDefault="00700C23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5DDBFF" w14:textId="77777777" w:rsidR="00700C23" w:rsidRPr="00B54AB2" w:rsidRDefault="00700C2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CDADEF" w14:textId="77777777" w:rsidR="00700C23" w:rsidRPr="00B54AB2" w:rsidRDefault="00700C2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317F0" w:rsidRPr="00B54AB2" w14:paraId="07A48B87" w14:textId="77777777" w:rsidTr="00700C23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D94AC" w14:textId="46447F8E" w:rsidR="00C317F0" w:rsidRPr="00B54AB2" w:rsidRDefault="00700C23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52FD3BC9" w14:textId="439BBF75" w:rsidR="00C317F0" w:rsidRPr="00980F84" w:rsidRDefault="00700C23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EB7BCA" w14:textId="77777777" w:rsidR="00C317F0" w:rsidRPr="00B54AB2" w:rsidRDefault="00C317F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F8D231" w14:textId="77777777" w:rsidR="00C317F0" w:rsidRPr="00B54AB2" w:rsidRDefault="00C317F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54765" w:rsidRPr="00B54AB2" w14:paraId="1AB038A9" w14:textId="77777777" w:rsidTr="00700C23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700C23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700C23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1D6C4087" w14:textId="77777777" w:rsidR="00BB48AE" w:rsidRPr="00700C23" w:rsidRDefault="00BB48AE" w:rsidP="00504AAE">
      <w:pPr>
        <w:spacing w:line="360" w:lineRule="auto"/>
        <w:jc w:val="both"/>
        <w:rPr>
          <w:rFonts w:ascii="Century Gothic" w:hAnsi="Century Gothic" w:cs="Arial"/>
          <w:sz w:val="12"/>
          <w:szCs w:val="24"/>
        </w:rPr>
      </w:pPr>
    </w:p>
    <w:p w14:paraId="409ED582" w14:textId="25B4A009" w:rsidR="000334E8" w:rsidRPr="00700C23" w:rsidRDefault="000334E8" w:rsidP="00700C23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 xml:space="preserve">Biometrik Teknoloji firmasından yeni turnike kartı siparişlerimiz teslim </w:t>
      </w:r>
      <w:r w:rsidR="00D769F1" w:rsidRPr="00700C23">
        <w:rPr>
          <w:rFonts w:ascii="Century Gothic" w:hAnsi="Century Gothic" w:cs="Arial"/>
          <w:sz w:val="22"/>
          <w:szCs w:val="24"/>
        </w:rPr>
        <w:t>a</w:t>
      </w:r>
      <w:r w:rsidRPr="00700C23">
        <w:rPr>
          <w:rFonts w:ascii="Century Gothic" w:hAnsi="Century Gothic" w:cs="Arial"/>
          <w:sz w:val="22"/>
          <w:szCs w:val="24"/>
        </w:rPr>
        <w:t>lınmış ve ilgili daire sakinleri</w:t>
      </w:r>
      <w:r w:rsidR="00BB48AE" w:rsidRPr="00700C23">
        <w:rPr>
          <w:rFonts w:ascii="Century Gothic" w:hAnsi="Century Gothic" w:cs="Arial"/>
          <w:sz w:val="22"/>
          <w:szCs w:val="24"/>
        </w:rPr>
        <w:t>mize</w:t>
      </w:r>
      <w:r w:rsidRPr="00700C23">
        <w:rPr>
          <w:rFonts w:ascii="Century Gothic" w:hAnsi="Century Gothic" w:cs="Arial"/>
          <w:sz w:val="22"/>
          <w:szCs w:val="24"/>
        </w:rPr>
        <w:t xml:space="preserve"> elden teslim edilmiştir.</w:t>
      </w:r>
    </w:p>
    <w:p w14:paraId="4BB10F4C" w14:textId="333FE802" w:rsidR="00C83E6B" w:rsidRPr="00700C23" w:rsidRDefault="001E2776" w:rsidP="00700C23">
      <w:pPr>
        <w:pStyle w:val="ListeParagraf"/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>Yeni dönem süzme sayaç fatura paylaşımları gerçekleştirilmiş ve fatura bedelleri ilgili daire</w:t>
      </w:r>
      <w:r w:rsidR="00BB48AE" w:rsidRPr="00700C23">
        <w:rPr>
          <w:rFonts w:ascii="Century Gothic" w:hAnsi="Century Gothic" w:cs="Arial"/>
          <w:sz w:val="22"/>
          <w:szCs w:val="24"/>
        </w:rPr>
        <w:t xml:space="preserve"> sakinlerimize</w:t>
      </w:r>
      <w:r w:rsidRPr="00700C23">
        <w:rPr>
          <w:rFonts w:ascii="Century Gothic" w:hAnsi="Century Gothic" w:cs="Arial"/>
          <w:sz w:val="22"/>
          <w:szCs w:val="24"/>
        </w:rPr>
        <w:t xml:space="preserve"> tebliğ edilmiştir.</w:t>
      </w:r>
      <w:r w:rsidR="000B1B3C" w:rsidRPr="00700C23">
        <w:rPr>
          <w:rFonts w:ascii="Century Gothic" w:hAnsi="Century Gothic" w:cs="Arial"/>
          <w:sz w:val="22"/>
          <w:szCs w:val="24"/>
        </w:rPr>
        <w:t xml:space="preserve">             </w:t>
      </w:r>
    </w:p>
    <w:p w14:paraId="046671B1" w14:textId="57C5CBF2" w:rsidR="002A13EA" w:rsidRPr="00700C23" w:rsidRDefault="00B9122B" w:rsidP="00700C23">
      <w:pPr>
        <w:pStyle w:val="ListeParagraf"/>
        <w:numPr>
          <w:ilvl w:val="0"/>
          <w:numId w:val="39"/>
        </w:numPr>
        <w:spacing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>A lobide biriken daire sakini posta evrakları</w:t>
      </w:r>
      <w:r w:rsidR="00BB48AE" w:rsidRPr="00700C23">
        <w:rPr>
          <w:rFonts w:ascii="Century Gothic" w:hAnsi="Century Gothic" w:cs="Arial"/>
          <w:sz w:val="22"/>
          <w:szCs w:val="24"/>
        </w:rPr>
        <w:t xml:space="preserve"> </w:t>
      </w:r>
      <w:r w:rsidRPr="00700C23">
        <w:rPr>
          <w:rFonts w:ascii="Century Gothic" w:hAnsi="Century Gothic" w:cs="Arial"/>
          <w:sz w:val="22"/>
          <w:szCs w:val="24"/>
        </w:rPr>
        <w:t>ilgili daire sakinleri</w:t>
      </w:r>
      <w:r w:rsidR="00BB48AE" w:rsidRPr="00700C23">
        <w:rPr>
          <w:rFonts w:ascii="Century Gothic" w:hAnsi="Century Gothic" w:cs="Arial"/>
          <w:sz w:val="22"/>
          <w:szCs w:val="24"/>
        </w:rPr>
        <w:t>mize</w:t>
      </w:r>
      <w:r w:rsidRPr="00700C23">
        <w:rPr>
          <w:rFonts w:ascii="Century Gothic" w:hAnsi="Century Gothic" w:cs="Arial"/>
          <w:sz w:val="22"/>
          <w:szCs w:val="24"/>
        </w:rPr>
        <w:t xml:space="preserve"> elden teslim edilmiştir</w:t>
      </w:r>
      <w:r w:rsidR="002A13EA" w:rsidRPr="00700C23">
        <w:rPr>
          <w:rFonts w:ascii="Century Gothic" w:hAnsi="Century Gothic" w:cs="Arial"/>
          <w:sz w:val="22"/>
          <w:szCs w:val="24"/>
        </w:rPr>
        <w:t>.</w:t>
      </w:r>
      <w:r w:rsidR="002A13EA" w:rsidRPr="00700C23">
        <w:rPr>
          <w:sz w:val="20"/>
        </w:rPr>
        <w:t xml:space="preserve"> </w:t>
      </w:r>
    </w:p>
    <w:p w14:paraId="489E7CBC" w14:textId="40491FB4" w:rsidR="006571DE" w:rsidRPr="00700C23" w:rsidRDefault="006571DE" w:rsidP="00700C23">
      <w:pPr>
        <w:pStyle w:val="ListeParagraf"/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>Tüm ödenen aidatlar, fatura ve fişler günlük olarak Aps</w:t>
      </w:r>
      <w:r w:rsidR="00700C23">
        <w:rPr>
          <w:rFonts w:ascii="Century Gothic" w:hAnsi="Century Gothic" w:cs="Arial"/>
          <w:sz w:val="22"/>
          <w:szCs w:val="24"/>
        </w:rPr>
        <w:t>iyon muhasebe programına işlenmektedir.</w:t>
      </w:r>
    </w:p>
    <w:p w14:paraId="03241D9B" w14:textId="610D1CF8" w:rsidR="006571DE" w:rsidRPr="00700C23" w:rsidRDefault="006571DE" w:rsidP="00700C23">
      <w:pPr>
        <w:pStyle w:val="ListeParagraf"/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>Faturalarımızın ödemeleri oluşturulan pla</w:t>
      </w:r>
      <w:r w:rsidR="00700C23">
        <w:rPr>
          <w:rFonts w:ascii="Century Gothic" w:hAnsi="Century Gothic" w:cs="Arial"/>
          <w:sz w:val="22"/>
          <w:szCs w:val="24"/>
        </w:rPr>
        <w:t>nlama dahilinde gerçekleşmektedir.</w:t>
      </w:r>
    </w:p>
    <w:p w14:paraId="1B90669A" w14:textId="42D0D750" w:rsidR="006571DE" w:rsidRPr="00700C23" w:rsidRDefault="006571DE" w:rsidP="00700C23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 xml:space="preserve">Borç bakiyesi bulunan malik ve kiracılara, Apsiyon muhasebe programı üzerinden düzenli </w:t>
      </w:r>
      <w:r w:rsidR="00700C23">
        <w:rPr>
          <w:rFonts w:ascii="Century Gothic" w:hAnsi="Century Gothic" w:cs="Arial"/>
          <w:sz w:val="22"/>
          <w:szCs w:val="24"/>
        </w:rPr>
        <w:t>olarak toplu e posta gönderilmekte</w:t>
      </w:r>
      <w:r w:rsidRPr="00700C23">
        <w:rPr>
          <w:rFonts w:ascii="Century Gothic" w:hAnsi="Century Gothic" w:cs="Arial"/>
          <w:sz w:val="22"/>
          <w:szCs w:val="24"/>
        </w:rPr>
        <w:t xml:space="preserve"> ve tahsilat noktas</w:t>
      </w:r>
      <w:r w:rsidR="00700C23">
        <w:rPr>
          <w:rFonts w:ascii="Century Gothic" w:hAnsi="Century Gothic" w:cs="Arial"/>
          <w:sz w:val="22"/>
          <w:szCs w:val="24"/>
        </w:rPr>
        <w:t>ında görüşmeler gerçekleşmektedir.</w:t>
      </w:r>
    </w:p>
    <w:p w14:paraId="481558D3" w14:textId="5EB099A3" w:rsidR="00AF000E" w:rsidRPr="00700C23" w:rsidRDefault="00AF000E" w:rsidP="00700C23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 xml:space="preserve">Yeni </w:t>
      </w:r>
      <w:r w:rsidR="00DD2E30" w:rsidRPr="00700C23">
        <w:rPr>
          <w:rFonts w:ascii="Century Gothic" w:hAnsi="Century Gothic" w:cs="Arial"/>
          <w:sz w:val="22"/>
          <w:szCs w:val="24"/>
        </w:rPr>
        <w:t xml:space="preserve">malik ve </w:t>
      </w:r>
      <w:r w:rsidRPr="00700C23">
        <w:rPr>
          <w:rFonts w:ascii="Century Gothic" w:hAnsi="Century Gothic" w:cs="Arial"/>
          <w:sz w:val="22"/>
          <w:szCs w:val="24"/>
        </w:rPr>
        <w:t xml:space="preserve">kiracıların firma </w:t>
      </w:r>
      <w:r w:rsidR="00BB48AE" w:rsidRPr="00700C23">
        <w:rPr>
          <w:rFonts w:ascii="Century Gothic" w:hAnsi="Century Gothic" w:cs="Arial"/>
          <w:sz w:val="22"/>
          <w:szCs w:val="24"/>
        </w:rPr>
        <w:t>ü</w:t>
      </w:r>
      <w:r w:rsidRPr="00700C23">
        <w:rPr>
          <w:rFonts w:ascii="Century Gothic" w:hAnsi="Century Gothic" w:cs="Arial"/>
          <w:sz w:val="22"/>
          <w:szCs w:val="24"/>
        </w:rPr>
        <w:t>nvan etiketleri kat ye</w:t>
      </w:r>
      <w:r w:rsidR="00700C23">
        <w:rPr>
          <w:rFonts w:ascii="Century Gothic" w:hAnsi="Century Gothic" w:cs="Arial"/>
          <w:sz w:val="22"/>
          <w:szCs w:val="24"/>
        </w:rPr>
        <w:t>rleşim planına yapıştırılmaktadır.</w:t>
      </w:r>
    </w:p>
    <w:p w14:paraId="0DBCEAA2" w14:textId="63D21D72" w:rsidR="006571DE" w:rsidRPr="00700C23" w:rsidRDefault="006571DE" w:rsidP="00700C23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700C23">
        <w:rPr>
          <w:rFonts w:ascii="Century Gothic" w:hAnsi="Century Gothic" w:cs="Arial"/>
          <w:sz w:val="22"/>
          <w:szCs w:val="24"/>
        </w:rPr>
        <w:t>Daire sakinleri</w:t>
      </w:r>
      <w:r w:rsidR="00504AAE" w:rsidRPr="00700C23">
        <w:rPr>
          <w:rFonts w:ascii="Century Gothic" w:hAnsi="Century Gothic" w:cs="Arial"/>
          <w:sz w:val="22"/>
          <w:szCs w:val="24"/>
        </w:rPr>
        <w:t xml:space="preserve">mizin </w:t>
      </w:r>
      <w:r w:rsidRPr="00700C23">
        <w:rPr>
          <w:rFonts w:ascii="Century Gothic" w:hAnsi="Century Gothic" w:cs="Arial"/>
          <w:sz w:val="22"/>
          <w:szCs w:val="24"/>
        </w:rPr>
        <w:t>ogs</w:t>
      </w:r>
      <w:r w:rsidR="00504AAE" w:rsidRPr="00700C23">
        <w:rPr>
          <w:rFonts w:ascii="Century Gothic" w:hAnsi="Century Gothic" w:cs="Arial"/>
          <w:sz w:val="22"/>
          <w:szCs w:val="24"/>
        </w:rPr>
        <w:t xml:space="preserve"> etiketi ve </w:t>
      </w:r>
      <w:r w:rsidRPr="00700C23">
        <w:rPr>
          <w:rFonts w:ascii="Century Gothic" w:hAnsi="Century Gothic" w:cs="Arial"/>
          <w:sz w:val="22"/>
          <w:szCs w:val="24"/>
        </w:rPr>
        <w:t>turnike</w:t>
      </w:r>
      <w:r w:rsidR="00700C23">
        <w:rPr>
          <w:rFonts w:ascii="Century Gothic" w:hAnsi="Century Gothic" w:cs="Arial"/>
          <w:sz w:val="22"/>
          <w:szCs w:val="24"/>
        </w:rPr>
        <w:t xml:space="preserve"> kartı talepleri karşılanmaktadır.</w:t>
      </w:r>
    </w:p>
    <w:p w14:paraId="2381F450" w14:textId="2068D643" w:rsidR="006571DE" w:rsidRPr="00DE535B" w:rsidRDefault="006571DE" w:rsidP="00DE535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DE535B">
        <w:rPr>
          <w:rFonts w:ascii="Century Gothic" w:hAnsi="Century Gothic" w:cs="Arial"/>
          <w:sz w:val="22"/>
          <w:szCs w:val="24"/>
        </w:rPr>
        <w:lastRenderedPageBreak/>
        <w:t xml:space="preserve">Binamıza yeni taşınacak daire sakinlerimizden, taşınma öncesinde gerekli olan bilgi ve belgeler dahilinde </w:t>
      </w:r>
      <w:r w:rsidR="00DE535B">
        <w:rPr>
          <w:rFonts w:ascii="Century Gothic" w:hAnsi="Century Gothic" w:cs="Arial"/>
          <w:sz w:val="22"/>
          <w:szCs w:val="24"/>
        </w:rPr>
        <w:t>kayıt formları tanzim edilmektedir</w:t>
      </w:r>
      <w:r w:rsidRPr="00DE535B">
        <w:rPr>
          <w:rFonts w:ascii="Century Gothic" w:hAnsi="Century Gothic" w:cs="Arial"/>
          <w:sz w:val="22"/>
          <w:szCs w:val="24"/>
        </w:rPr>
        <w:t>. Kiracı/Malik dosyaları oluşturulduktan sonra t</w:t>
      </w:r>
      <w:r w:rsidR="00DE535B">
        <w:rPr>
          <w:rFonts w:ascii="Century Gothic" w:hAnsi="Century Gothic" w:cs="Arial"/>
          <w:sz w:val="22"/>
          <w:szCs w:val="24"/>
        </w:rPr>
        <w:t>aşınma işlemleri gerçekleşmektedir.</w:t>
      </w:r>
    </w:p>
    <w:p w14:paraId="55EEEAC4" w14:textId="49B7EA89" w:rsidR="00AA37A0" w:rsidRPr="00DE535B" w:rsidRDefault="00B26F81" w:rsidP="00DE535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DE535B">
        <w:rPr>
          <w:rFonts w:ascii="Century Gothic" w:hAnsi="Century Gothic" w:cs="Arial"/>
          <w:sz w:val="22"/>
          <w:szCs w:val="24"/>
        </w:rPr>
        <w:t xml:space="preserve">Dönemsel daire sakini bilgilendirme duyuruları </w:t>
      </w:r>
      <w:r w:rsidR="006E67EE" w:rsidRPr="00DE535B">
        <w:rPr>
          <w:rFonts w:ascii="Century Gothic" w:hAnsi="Century Gothic" w:cs="Arial"/>
          <w:sz w:val="22"/>
          <w:szCs w:val="24"/>
        </w:rPr>
        <w:t>hazırlanmış</w:t>
      </w:r>
      <w:r w:rsidRPr="00DE535B">
        <w:rPr>
          <w:rFonts w:ascii="Century Gothic" w:hAnsi="Century Gothic" w:cs="Arial"/>
          <w:sz w:val="22"/>
          <w:szCs w:val="24"/>
        </w:rPr>
        <w:t>,</w:t>
      </w:r>
      <w:r w:rsidR="002B0342" w:rsidRPr="00DE535B">
        <w:rPr>
          <w:rFonts w:ascii="Century Gothic" w:hAnsi="Century Gothic" w:cs="Arial"/>
          <w:sz w:val="22"/>
          <w:szCs w:val="24"/>
        </w:rPr>
        <w:t xml:space="preserve"> </w:t>
      </w:r>
      <w:r w:rsidRPr="00DE535B">
        <w:rPr>
          <w:rFonts w:ascii="Century Gothic" w:hAnsi="Century Gothic" w:cs="Arial"/>
          <w:sz w:val="22"/>
          <w:szCs w:val="24"/>
        </w:rPr>
        <w:t>duyuru panolarına asılmıştır.</w:t>
      </w:r>
      <w:r w:rsidR="00AA37A0" w:rsidRPr="00DE535B">
        <w:rPr>
          <w:sz w:val="20"/>
        </w:rPr>
        <w:t xml:space="preserve"> </w:t>
      </w:r>
    </w:p>
    <w:p w14:paraId="2FAD6D20" w14:textId="3F03D2E9" w:rsidR="0045414A" w:rsidRPr="00AA37A0" w:rsidRDefault="0045414A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B413CEB" wp14:editId="1130B7A6">
            <wp:extent cx="2828925" cy="2600325"/>
            <wp:effectExtent l="76200" t="76200" r="142875" b="14287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9B96E" w14:textId="0B355D23" w:rsidR="00AA37A0" w:rsidRPr="00DE535B" w:rsidRDefault="00AA37A0" w:rsidP="00DE535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DE535B">
        <w:rPr>
          <w:rFonts w:ascii="Century Gothic" w:hAnsi="Century Gothic" w:cs="Arial"/>
          <w:sz w:val="22"/>
          <w:szCs w:val="24"/>
        </w:rPr>
        <w:t>Acil İlkyardım çantası</w:t>
      </w:r>
      <w:r w:rsidR="00F04BB5" w:rsidRPr="00DE535B">
        <w:rPr>
          <w:rFonts w:ascii="Century Gothic" w:hAnsi="Century Gothic" w:cs="Arial"/>
          <w:sz w:val="22"/>
          <w:szCs w:val="24"/>
        </w:rPr>
        <w:t>nın</w:t>
      </w:r>
      <w:r w:rsidRPr="00DE535B">
        <w:rPr>
          <w:rFonts w:ascii="Century Gothic" w:hAnsi="Century Gothic" w:cs="Arial"/>
          <w:sz w:val="22"/>
          <w:szCs w:val="24"/>
        </w:rPr>
        <w:t xml:space="preserve"> </w:t>
      </w:r>
      <w:r w:rsidR="00BB48AE" w:rsidRPr="00DE535B">
        <w:rPr>
          <w:rFonts w:ascii="Century Gothic" w:hAnsi="Century Gothic" w:cs="Arial"/>
          <w:sz w:val="22"/>
          <w:szCs w:val="24"/>
        </w:rPr>
        <w:t xml:space="preserve">malzeme </w:t>
      </w:r>
      <w:r w:rsidRPr="00DE535B">
        <w:rPr>
          <w:rFonts w:ascii="Century Gothic" w:hAnsi="Century Gothic" w:cs="Arial"/>
          <w:sz w:val="22"/>
          <w:szCs w:val="24"/>
        </w:rPr>
        <w:t>eksiklikleri giderilmiş</w:t>
      </w:r>
      <w:r w:rsidR="00BB48AE" w:rsidRPr="00DE535B">
        <w:rPr>
          <w:rFonts w:ascii="Century Gothic" w:hAnsi="Century Gothic" w:cs="Arial"/>
          <w:sz w:val="22"/>
          <w:szCs w:val="24"/>
        </w:rPr>
        <w:t>tir.</w:t>
      </w:r>
    </w:p>
    <w:p w14:paraId="4C565782" w14:textId="52A6F2B6" w:rsidR="000F1C3D" w:rsidRDefault="0045414A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15BB31E" wp14:editId="6086F487">
            <wp:extent cx="2886075" cy="2466975"/>
            <wp:effectExtent l="76200" t="76200" r="142875" b="1428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A0D2D" w14:textId="33FA5F4B" w:rsidR="00DE535B" w:rsidRDefault="00DE535B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27268BE3" w14:textId="7C334261" w:rsidR="00DE535B" w:rsidRDefault="00DE535B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55868D41" w14:textId="14842231" w:rsidR="00DE535B" w:rsidRDefault="00DE535B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2C206F18" w14:textId="3FEBB617" w:rsidR="00DE535B" w:rsidRDefault="00DE535B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50B555D0" w14:textId="12C6FCC9" w:rsidR="00DE535B" w:rsidRDefault="00DE535B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76DC7678" w14:textId="77777777" w:rsidR="00DE535B" w:rsidRPr="00AA37A0" w:rsidRDefault="00DE535B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4614943B" w14:textId="4F2D4CDA" w:rsidR="00AA37A0" w:rsidRPr="00DE535B" w:rsidRDefault="00AA37A0" w:rsidP="00DE535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DE535B">
        <w:rPr>
          <w:rFonts w:ascii="Century Gothic" w:hAnsi="Century Gothic" w:cs="Arial"/>
          <w:sz w:val="22"/>
          <w:szCs w:val="24"/>
        </w:rPr>
        <w:lastRenderedPageBreak/>
        <w:t xml:space="preserve">Hafta sonu sokağa çıkma yasağı kapsamında </w:t>
      </w:r>
      <w:r w:rsidR="00BB48AE" w:rsidRPr="00DE535B">
        <w:rPr>
          <w:rFonts w:ascii="Century Gothic" w:hAnsi="Century Gothic" w:cs="Arial"/>
          <w:sz w:val="22"/>
          <w:szCs w:val="24"/>
        </w:rPr>
        <w:t>iş</w:t>
      </w:r>
      <w:r w:rsidRPr="00DE535B">
        <w:rPr>
          <w:rFonts w:ascii="Century Gothic" w:hAnsi="Century Gothic" w:cs="Arial"/>
          <w:sz w:val="22"/>
          <w:szCs w:val="24"/>
        </w:rPr>
        <w:t xml:space="preserve"> planlaması yapılmıştır.</w:t>
      </w:r>
    </w:p>
    <w:p w14:paraId="6848049E" w14:textId="114F87BD" w:rsidR="0078727F" w:rsidRPr="00DE535B" w:rsidRDefault="0078727F" w:rsidP="00DE535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DE535B">
        <w:rPr>
          <w:rFonts w:ascii="Century Gothic" w:hAnsi="Century Gothic" w:cs="Arial"/>
          <w:sz w:val="22"/>
          <w:szCs w:val="24"/>
        </w:rPr>
        <w:t>23 Nisan Ulusal Egemenlik ve Çocuk Bayramı dolayısı ile Türk Bayrağımız binamıza asılmıştır.</w:t>
      </w:r>
    </w:p>
    <w:p w14:paraId="45D1BA5A" w14:textId="78B4DA76" w:rsidR="00096A15" w:rsidRPr="000F1C3D" w:rsidRDefault="000F1C3D" w:rsidP="00DE535B">
      <w:pPr>
        <w:pStyle w:val="ListeParagraf"/>
        <w:spacing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ACA2C6C" wp14:editId="161D6708">
            <wp:extent cx="2895600" cy="2305050"/>
            <wp:effectExtent l="76200" t="76200" r="133350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5DC7E2B1" w:rsidR="000215B0" w:rsidRPr="00DE535B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24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562"/>
        <w:gridCol w:w="1103"/>
      </w:tblGrid>
      <w:tr w:rsidR="006D0FDD" w:rsidRPr="006D0FDD" w14:paraId="64E3F996" w14:textId="77777777" w:rsidTr="00DE535B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DE535B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E92343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5B087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</w:tr>
      <w:tr w:rsidR="006D0FDD" w:rsidRPr="006D0FDD" w14:paraId="57FE49FA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7F2651B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3B72B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4668E13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982ACA8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EA529EF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43A0890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B0B3D34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DEE805C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5622B08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E54E407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F35406F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  <w:p w14:paraId="7C2F6657" w14:textId="00CFEF60" w:rsidR="007B16FC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113A0DDF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6D0FDD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06B5853D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6770E237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6D0FDD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26CF65E0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0EB4C538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F04BB5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04BB5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F04BB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04BB5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 w:rsidRPr="00F04BB5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749F571D" w14:textId="77777777" w:rsidTr="00DE535B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128AF06E" w14:textId="77777777" w:rsidTr="00DE535B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7B16FC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7B16FC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E92343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 xml:space="preserve"> </w:t>
            </w:r>
            <w:r w:rsidR="00E92343" w:rsidRPr="00E92343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E92343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79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E92343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</w:t>
            </w:r>
          </w:p>
        </w:tc>
      </w:tr>
      <w:tr w:rsidR="006D0FDD" w:rsidRPr="006D0FDD" w14:paraId="61C6BB87" w14:textId="77777777" w:rsidTr="00DE535B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4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DE535B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4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DE535B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</w:tbl>
    <w:p w14:paraId="7727D26F" w14:textId="6DA2F355" w:rsidR="007F0A93" w:rsidRDefault="007F0A93" w:rsidP="00DE535B">
      <w:pPr>
        <w:pStyle w:val="ListeParagraf"/>
        <w:spacing w:line="360" w:lineRule="auto"/>
        <w:ind w:left="714" w:right="273"/>
        <w:jc w:val="both"/>
        <w:rPr>
          <w:rFonts w:ascii="Century Gothic" w:hAnsi="Century Gothic"/>
          <w:sz w:val="24"/>
          <w:szCs w:val="24"/>
        </w:rPr>
      </w:pPr>
    </w:p>
    <w:p w14:paraId="1F5DFDF0" w14:textId="05E95707" w:rsidR="00DE535B" w:rsidRDefault="00DE535B" w:rsidP="00DE535B">
      <w:pPr>
        <w:pStyle w:val="ListeParagraf"/>
        <w:spacing w:line="360" w:lineRule="auto"/>
        <w:ind w:left="714" w:right="273"/>
        <w:jc w:val="both"/>
        <w:rPr>
          <w:rFonts w:ascii="Century Gothic" w:hAnsi="Century Gothic"/>
          <w:sz w:val="24"/>
          <w:szCs w:val="24"/>
        </w:rPr>
      </w:pPr>
    </w:p>
    <w:p w14:paraId="43E4E1EF" w14:textId="7F5B7B6D" w:rsidR="00DE535B" w:rsidRDefault="00DE535B" w:rsidP="00DE535B">
      <w:pPr>
        <w:pStyle w:val="ListeParagraf"/>
        <w:spacing w:line="360" w:lineRule="auto"/>
        <w:ind w:left="714" w:right="273"/>
        <w:jc w:val="both"/>
        <w:rPr>
          <w:rFonts w:ascii="Century Gothic" w:hAnsi="Century Gothic"/>
          <w:sz w:val="24"/>
          <w:szCs w:val="24"/>
        </w:rPr>
      </w:pPr>
    </w:p>
    <w:p w14:paraId="00124BCB" w14:textId="7BA27367" w:rsidR="00621B23" w:rsidRPr="00DE535B" w:rsidRDefault="00621B23" w:rsidP="00DE535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DE535B">
        <w:rPr>
          <w:rFonts w:ascii="Century Gothic" w:hAnsi="Century Gothic"/>
          <w:sz w:val="22"/>
          <w:szCs w:val="24"/>
        </w:rPr>
        <w:lastRenderedPageBreak/>
        <w:t xml:space="preserve">-2 otopark pis su </w:t>
      </w:r>
      <w:r w:rsidR="005E60E3" w:rsidRPr="00DE535B">
        <w:rPr>
          <w:rFonts w:ascii="Century Gothic" w:hAnsi="Century Gothic"/>
          <w:sz w:val="22"/>
          <w:szCs w:val="24"/>
        </w:rPr>
        <w:t>pimaş borusunun çatlaması üzerine,</w:t>
      </w:r>
      <w:r w:rsidR="00EE3998" w:rsidRPr="00DE535B">
        <w:rPr>
          <w:rFonts w:ascii="Century Gothic" w:hAnsi="Century Gothic"/>
          <w:sz w:val="22"/>
          <w:szCs w:val="24"/>
        </w:rPr>
        <w:t xml:space="preserve"> </w:t>
      </w:r>
      <w:r w:rsidR="005E60E3" w:rsidRPr="00DE535B">
        <w:rPr>
          <w:rFonts w:ascii="Century Gothic" w:hAnsi="Century Gothic"/>
          <w:sz w:val="22"/>
          <w:szCs w:val="24"/>
        </w:rPr>
        <w:t>çatlayan boru yenisi ile değiştirilmiştir.</w:t>
      </w:r>
    </w:p>
    <w:p w14:paraId="460E70F4" w14:textId="01D9183E" w:rsidR="00E612E0" w:rsidRPr="001F18DB" w:rsidRDefault="001F18DB" w:rsidP="00DE535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E612E0">
        <w:rPr>
          <w:noProof/>
        </w:rPr>
        <w:drawing>
          <wp:inline distT="0" distB="0" distL="0" distR="0" wp14:anchorId="54CE6D7C" wp14:editId="56DAFC7A">
            <wp:extent cx="2876550" cy="2428875"/>
            <wp:effectExtent l="76200" t="76200" r="133350" b="1428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535B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BA42EC1" wp14:editId="2C70CC7E">
            <wp:extent cx="2895600" cy="2457450"/>
            <wp:effectExtent l="76200" t="76200" r="133350" b="13335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E57E7" w14:textId="03E77D3A" w:rsidR="00621B23" w:rsidRPr="00DE535B" w:rsidRDefault="00621B23" w:rsidP="00DE535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DE535B">
        <w:rPr>
          <w:rFonts w:ascii="Century Gothic" w:hAnsi="Century Gothic"/>
          <w:sz w:val="22"/>
          <w:szCs w:val="24"/>
        </w:rPr>
        <w:t>Bina geneli süpürgeliklerin hasar kontrolü gerçekleştirilmişti</w:t>
      </w:r>
      <w:r w:rsidR="005E60E3" w:rsidRPr="00DE535B">
        <w:rPr>
          <w:rFonts w:ascii="Century Gothic" w:hAnsi="Century Gothic"/>
          <w:sz w:val="22"/>
          <w:szCs w:val="24"/>
        </w:rPr>
        <w:t>r.</w:t>
      </w:r>
    </w:p>
    <w:p w14:paraId="62BBCAC6" w14:textId="2877D73D" w:rsidR="00EE3998" w:rsidRDefault="004A75EF" w:rsidP="004A75EF">
      <w:pPr>
        <w:spacing w:after="0" w:line="360" w:lineRule="auto"/>
        <w:jc w:val="both"/>
      </w:pPr>
      <w:r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4D5249F" wp14:editId="76075AF7">
            <wp:extent cx="2905125" cy="2552700"/>
            <wp:effectExtent l="76200" t="76200" r="142875" b="13335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535B">
        <w:rPr>
          <w:rFonts w:ascii="Century Gothic" w:hAnsi="Century Gothic"/>
          <w:sz w:val="24"/>
          <w:szCs w:val="24"/>
        </w:rPr>
        <w:t xml:space="preserve">   </w:t>
      </w:r>
      <w:r w:rsidRPr="004A75EF">
        <w:t xml:space="preserve"> </w:t>
      </w:r>
      <w:r>
        <w:rPr>
          <w:noProof/>
        </w:rPr>
        <w:drawing>
          <wp:inline distT="0" distB="0" distL="0" distR="0" wp14:anchorId="5A05F660" wp14:editId="5BDF7763">
            <wp:extent cx="2838450" cy="2571750"/>
            <wp:effectExtent l="76200" t="76200" r="133350" b="13335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B6957" w14:textId="4D954FA5" w:rsidR="004A75EF" w:rsidRPr="004A75EF" w:rsidRDefault="004A75EF" w:rsidP="00DE535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935C95" wp14:editId="6DD8BF75">
            <wp:extent cx="2886075" cy="2600325"/>
            <wp:effectExtent l="76200" t="76200" r="142875" b="14287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535B">
        <w:rPr>
          <w:rFonts w:ascii="Century Gothic" w:hAnsi="Century Gothic"/>
          <w:sz w:val="24"/>
          <w:szCs w:val="24"/>
        </w:rPr>
        <w:t xml:space="preserve">   </w:t>
      </w:r>
      <w:r w:rsidRPr="004A75EF">
        <w:t xml:space="preserve"> </w:t>
      </w:r>
      <w:r>
        <w:rPr>
          <w:noProof/>
        </w:rPr>
        <w:drawing>
          <wp:inline distT="0" distB="0" distL="0" distR="0" wp14:anchorId="54D3B92E" wp14:editId="4D0E9AC2">
            <wp:extent cx="2943225" cy="2600325"/>
            <wp:effectExtent l="76200" t="76200" r="142875" b="14287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7F2B68" w14:textId="71F1A924" w:rsidR="00621B23" w:rsidRPr="00DE535B" w:rsidRDefault="00621B23" w:rsidP="00DE535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DE535B">
        <w:rPr>
          <w:rFonts w:ascii="Century Gothic" w:hAnsi="Century Gothic"/>
          <w:sz w:val="22"/>
          <w:szCs w:val="24"/>
        </w:rPr>
        <w:t>2.</w:t>
      </w:r>
      <w:r w:rsidR="008D34D1">
        <w:rPr>
          <w:rFonts w:ascii="Century Gothic" w:hAnsi="Century Gothic"/>
          <w:sz w:val="22"/>
          <w:szCs w:val="24"/>
        </w:rPr>
        <w:t xml:space="preserve"> </w:t>
      </w:r>
      <w:r w:rsidRPr="00DE535B">
        <w:rPr>
          <w:rFonts w:ascii="Century Gothic" w:hAnsi="Century Gothic"/>
          <w:sz w:val="22"/>
          <w:szCs w:val="24"/>
        </w:rPr>
        <w:t>kat personel lavabo</w:t>
      </w:r>
      <w:r w:rsidR="005E60E3" w:rsidRPr="00DE535B">
        <w:rPr>
          <w:rFonts w:ascii="Century Gothic" w:hAnsi="Century Gothic"/>
          <w:sz w:val="22"/>
          <w:szCs w:val="24"/>
        </w:rPr>
        <w:t xml:space="preserve"> pis su pimaş borusunun </w:t>
      </w:r>
      <w:r w:rsidR="007976A9" w:rsidRPr="00DE535B">
        <w:rPr>
          <w:rFonts w:ascii="Century Gothic" w:hAnsi="Century Gothic"/>
          <w:sz w:val="22"/>
          <w:szCs w:val="24"/>
        </w:rPr>
        <w:t>çatlaması üzerine</w:t>
      </w:r>
      <w:r w:rsidRPr="00DE535B">
        <w:rPr>
          <w:rFonts w:ascii="Century Gothic" w:hAnsi="Century Gothic"/>
          <w:sz w:val="22"/>
          <w:szCs w:val="24"/>
        </w:rPr>
        <w:t xml:space="preserve"> ve </w:t>
      </w:r>
      <w:r w:rsidR="005E60E3" w:rsidRPr="00DE535B">
        <w:rPr>
          <w:rFonts w:ascii="Century Gothic" w:hAnsi="Century Gothic"/>
          <w:sz w:val="22"/>
          <w:szCs w:val="24"/>
        </w:rPr>
        <w:t>çatlayan pimaş borusu yenisi ile değiştirilmiştir.</w:t>
      </w:r>
    </w:p>
    <w:p w14:paraId="4EB1239A" w14:textId="39F43AA1" w:rsidR="00621B23" w:rsidRPr="00DE535B" w:rsidRDefault="00621B23" w:rsidP="00DE535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DE535B">
        <w:rPr>
          <w:rFonts w:ascii="Century Gothic" w:hAnsi="Century Gothic"/>
          <w:sz w:val="22"/>
          <w:szCs w:val="24"/>
        </w:rPr>
        <w:t>Bina geneli uyarı ikaz levhaların hasar kontrolü gerçekleştirilmiş ve ozalite sipariş geçilmiştir.</w:t>
      </w:r>
    </w:p>
    <w:p w14:paraId="697A16D1" w14:textId="717A0614" w:rsidR="00DB36D7" w:rsidRPr="00DE535B" w:rsidRDefault="00DB36D7" w:rsidP="00DE535B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DE535B">
        <w:rPr>
          <w:rFonts w:ascii="Century Gothic" w:hAnsi="Century Gothic"/>
          <w:sz w:val="22"/>
          <w:szCs w:val="24"/>
        </w:rPr>
        <w:t>A Blok yük asansörü kabin kapısının mekanik arızası giderilmiştir.</w:t>
      </w:r>
    </w:p>
    <w:p w14:paraId="45FA14EF" w14:textId="228F4375" w:rsidR="00926710" w:rsidRPr="00DE535B" w:rsidRDefault="005E60E3" w:rsidP="00DE535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DE535B">
        <w:rPr>
          <w:rFonts w:ascii="Century Gothic" w:hAnsi="Century Gothic"/>
          <w:sz w:val="22"/>
          <w:szCs w:val="24"/>
        </w:rPr>
        <w:t>P</w:t>
      </w:r>
      <w:r w:rsidR="00926710" w:rsidRPr="00DE535B">
        <w:rPr>
          <w:rFonts w:ascii="Century Gothic" w:hAnsi="Century Gothic"/>
          <w:sz w:val="22"/>
          <w:szCs w:val="24"/>
        </w:rPr>
        <w:t>ersonel dinlenme ofisi boyanmıştır.</w:t>
      </w:r>
    </w:p>
    <w:p w14:paraId="6D92CC9F" w14:textId="6F316536" w:rsidR="006D665B" w:rsidRPr="006D665B" w:rsidRDefault="006D665B" w:rsidP="008D34D1">
      <w:pPr>
        <w:spacing w:after="0" w:line="360" w:lineRule="auto"/>
        <w:ind w:right="41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09914D" wp14:editId="4BE99461">
            <wp:extent cx="2800350" cy="2752725"/>
            <wp:effectExtent l="76200" t="76200" r="133350" b="1428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34D1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8C823B1" wp14:editId="31D5F8BF">
            <wp:extent cx="2886075" cy="2752725"/>
            <wp:effectExtent l="76200" t="76200" r="142875" b="1428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F4E82E" w14:textId="3C36CA74" w:rsidR="00926710" w:rsidRPr="008D34D1" w:rsidRDefault="00926710" w:rsidP="008D34D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8D34D1">
        <w:rPr>
          <w:rFonts w:ascii="Century Gothic" w:hAnsi="Century Gothic"/>
          <w:sz w:val="22"/>
          <w:szCs w:val="24"/>
        </w:rPr>
        <w:t>Bina geneli ortak alan ses siteminin periyodik k</w:t>
      </w:r>
      <w:r w:rsidR="008D34D1">
        <w:rPr>
          <w:rFonts w:ascii="Century Gothic" w:hAnsi="Century Gothic"/>
          <w:sz w:val="22"/>
          <w:szCs w:val="24"/>
        </w:rPr>
        <w:t>ontrolleri gerçekleştirilmektedir.</w:t>
      </w:r>
    </w:p>
    <w:p w14:paraId="2515D2B3" w14:textId="05EDA472" w:rsidR="00926710" w:rsidRPr="008D34D1" w:rsidRDefault="005E60E3" w:rsidP="008D34D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8D34D1">
        <w:rPr>
          <w:rFonts w:ascii="Century Gothic" w:hAnsi="Century Gothic"/>
          <w:sz w:val="22"/>
          <w:szCs w:val="24"/>
        </w:rPr>
        <w:t xml:space="preserve">Otopark çıkış kepenginin arızaya geçmesi üzerine </w:t>
      </w:r>
      <w:r w:rsidR="00926710" w:rsidRPr="008D34D1">
        <w:rPr>
          <w:rFonts w:ascii="Century Gothic" w:hAnsi="Century Gothic"/>
          <w:sz w:val="22"/>
          <w:szCs w:val="24"/>
        </w:rPr>
        <w:t xml:space="preserve">Centro Kepenk </w:t>
      </w:r>
      <w:r w:rsidRPr="008D34D1">
        <w:rPr>
          <w:rFonts w:ascii="Century Gothic" w:hAnsi="Century Gothic"/>
          <w:sz w:val="22"/>
          <w:szCs w:val="24"/>
        </w:rPr>
        <w:t xml:space="preserve">firmasından teknik servis hizmeti alınmıştır. Gerçekleşen </w:t>
      </w:r>
      <w:r w:rsidR="00916078" w:rsidRPr="008D34D1">
        <w:rPr>
          <w:rFonts w:ascii="Century Gothic" w:hAnsi="Century Gothic"/>
          <w:sz w:val="22"/>
          <w:szCs w:val="24"/>
        </w:rPr>
        <w:t xml:space="preserve">teknik </w:t>
      </w:r>
      <w:r w:rsidRPr="008D34D1">
        <w:rPr>
          <w:rFonts w:ascii="Century Gothic" w:hAnsi="Century Gothic"/>
          <w:sz w:val="22"/>
          <w:szCs w:val="24"/>
        </w:rPr>
        <w:t xml:space="preserve">serviste firma </w:t>
      </w:r>
      <w:r w:rsidR="00926710" w:rsidRPr="008D34D1">
        <w:rPr>
          <w:rFonts w:ascii="Century Gothic" w:hAnsi="Century Gothic"/>
          <w:sz w:val="22"/>
          <w:szCs w:val="24"/>
        </w:rPr>
        <w:t>yetkili personelleri tarafından otopark çıkış kepenginin yay ayarı gerçekleştirilmiş,</w:t>
      </w:r>
      <w:r w:rsidRPr="008D34D1">
        <w:rPr>
          <w:rFonts w:ascii="Century Gothic" w:hAnsi="Century Gothic"/>
          <w:sz w:val="22"/>
          <w:szCs w:val="24"/>
        </w:rPr>
        <w:t xml:space="preserve"> </w:t>
      </w:r>
      <w:r w:rsidR="00926710" w:rsidRPr="008D34D1">
        <w:rPr>
          <w:rFonts w:ascii="Century Gothic" w:hAnsi="Century Gothic"/>
          <w:sz w:val="22"/>
          <w:szCs w:val="24"/>
        </w:rPr>
        <w:t>kırılın halat ve tamb</w:t>
      </w:r>
      <w:r w:rsidR="004E0EE9">
        <w:rPr>
          <w:rFonts w:ascii="Century Gothic" w:hAnsi="Century Gothic"/>
          <w:sz w:val="22"/>
          <w:szCs w:val="24"/>
        </w:rPr>
        <w:t>uru yenisi ile değiştirilmiştir.</w:t>
      </w:r>
      <w:bookmarkStart w:id="3" w:name="_GoBack"/>
      <w:bookmarkEnd w:id="3"/>
    </w:p>
    <w:p w14:paraId="57E74FE1" w14:textId="34796E4C" w:rsidR="00B21C1F" w:rsidRPr="00E54E76" w:rsidRDefault="00B21C1F" w:rsidP="008D34D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E5EB43" wp14:editId="5B633B4B">
            <wp:extent cx="2952750" cy="2495550"/>
            <wp:effectExtent l="76200" t="76200" r="133350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34D1">
        <w:rPr>
          <w:rFonts w:ascii="Century Gothic" w:hAnsi="Century Gothic"/>
          <w:sz w:val="24"/>
          <w:szCs w:val="24"/>
        </w:rPr>
        <w:t xml:space="preserve">   </w:t>
      </w:r>
      <w:r w:rsidR="00E54E76">
        <w:rPr>
          <w:noProof/>
        </w:rPr>
        <w:drawing>
          <wp:inline distT="0" distB="0" distL="0" distR="0" wp14:anchorId="3B5F2D19" wp14:editId="1A266E47">
            <wp:extent cx="2962275" cy="2505075"/>
            <wp:effectExtent l="76200" t="76200" r="142875" b="14287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F16940" w14:textId="23CA94D8" w:rsidR="00AA37A0" w:rsidRPr="008D34D1" w:rsidRDefault="00AA37A0" w:rsidP="008D34D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8D34D1">
        <w:rPr>
          <w:rFonts w:ascii="Century Gothic" w:hAnsi="Century Gothic"/>
          <w:sz w:val="22"/>
          <w:szCs w:val="24"/>
        </w:rPr>
        <w:t>-4 kapalı otopark katında bulunan havalandırma sistemi jet</w:t>
      </w:r>
      <w:r w:rsidR="00A87D38" w:rsidRPr="008D34D1">
        <w:rPr>
          <w:rFonts w:ascii="Century Gothic" w:hAnsi="Century Gothic"/>
          <w:sz w:val="22"/>
          <w:szCs w:val="24"/>
        </w:rPr>
        <w:t xml:space="preserve"> </w:t>
      </w:r>
      <w:r w:rsidRPr="008D34D1">
        <w:rPr>
          <w:rFonts w:ascii="Century Gothic" w:hAnsi="Century Gothic"/>
          <w:sz w:val="22"/>
          <w:szCs w:val="24"/>
        </w:rPr>
        <w:t>fanları manuel çalıştırılmış ve kapalı otopark katlarının havalandırılması sağlanmıştır.</w:t>
      </w:r>
    </w:p>
    <w:p w14:paraId="565FA453" w14:textId="0455FF31" w:rsidR="00AA37A0" w:rsidRPr="008D34D1" w:rsidRDefault="00AA37A0" w:rsidP="008D34D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8D34D1">
        <w:rPr>
          <w:rFonts w:ascii="Century Gothic" w:hAnsi="Century Gothic"/>
          <w:sz w:val="22"/>
          <w:szCs w:val="24"/>
        </w:rPr>
        <w:t>A Blok 1.</w:t>
      </w:r>
      <w:r w:rsidR="008D34D1">
        <w:rPr>
          <w:rFonts w:ascii="Century Gothic" w:hAnsi="Century Gothic"/>
          <w:sz w:val="22"/>
          <w:szCs w:val="24"/>
        </w:rPr>
        <w:t xml:space="preserve"> </w:t>
      </w:r>
      <w:r w:rsidRPr="008D34D1">
        <w:rPr>
          <w:rFonts w:ascii="Century Gothic" w:hAnsi="Century Gothic"/>
          <w:sz w:val="22"/>
          <w:szCs w:val="24"/>
        </w:rPr>
        <w:t>kat ana merdiven acil çıkış kapısının mekanik arızası giderilmiştir.</w:t>
      </w:r>
    </w:p>
    <w:p w14:paraId="2E930040" w14:textId="1BFEF301" w:rsidR="00AA37A0" w:rsidRPr="008D34D1" w:rsidRDefault="00AA37A0" w:rsidP="008D34D1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8D34D1">
        <w:rPr>
          <w:rFonts w:ascii="Century Gothic" w:hAnsi="Century Gothic"/>
          <w:sz w:val="22"/>
          <w:szCs w:val="24"/>
        </w:rPr>
        <w:t>Asansörlerin kabin içi ile lobi iletişim hatlarının detaylı kontrolleri gerçekleştirilmiştir.</w:t>
      </w:r>
      <w:r w:rsidR="005E74F2" w:rsidRPr="008D34D1">
        <w:rPr>
          <w:rFonts w:ascii="Century Gothic" w:hAnsi="Century Gothic"/>
          <w:sz w:val="22"/>
          <w:szCs w:val="24"/>
        </w:rPr>
        <w:t xml:space="preserve"> </w:t>
      </w:r>
    </w:p>
    <w:p w14:paraId="4566F824" w14:textId="69F99631" w:rsidR="00AA37A0" w:rsidRPr="008D34D1" w:rsidRDefault="00AA37A0" w:rsidP="008D34D1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8D34D1">
        <w:rPr>
          <w:rFonts w:ascii="Century Gothic" w:hAnsi="Century Gothic"/>
          <w:sz w:val="22"/>
          <w:szCs w:val="24"/>
        </w:rPr>
        <w:t>A lobi 1.</w:t>
      </w:r>
      <w:r w:rsidR="00974B8F">
        <w:rPr>
          <w:rFonts w:ascii="Century Gothic" w:hAnsi="Century Gothic"/>
          <w:sz w:val="22"/>
          <w:szCs w:val="24"/>
        </w:rPr>
        <w:t xml:space="preserve"> </w:t>
      </w:r>
      <w:r w:rsidRPr="008D34D1">
        <w:rPr>
          <w:rFonts w:ascii="Century Gothic" w:hAnsi="Century Gothic"/>
          <w:sz w:val="22"/>
          <w:szCs w:val="24"/>
        </w:rPr>
        <w:t xml:space="preserve">kat çıkış merdiven yan kısmındaki yırtılan duvar </w:t>
      </w:r>
      <w:proofErr w:type="gramStart"/>
      <w:r w:rsidRPr="008D34D1">
        <w:rPr>
          <w:rFonts w:ascii="Century Gothic" w:hAnsi="Century Gothic"/>
          <w:sz w:val="22"/>
          <w:szCs w:val="24"/>
        </w:rPr>
        <w:t>kağıdı</w:t>
      </w:r>
      <w:proofErr w:type="gramEnd"/>
      <w:r w:rsidRPr="008D34D1">
        <w:rPr>
          <w:rFonts w:ascii="Century Gothic" w:hAnsi="Century Gothic"/>
          <w:sz w:val="22"/>
          <w:szCs w:val="24"/>
        </w:rPr>
        <w:t xml:space="preserve"> yenisi ile değiştirilmiştir.</w:t>
      </w:r>
    </w:p>
    <w:p w14:paraId="42E14136" w14:textId="5CF45539" w:rsidR="00C810E7" w:rsidRDefault="00C810E7" w:rsidP="00974B8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CFD314C" wp14:editId="3C1A00E0">
            <wp:extent cx="2962275" cy="2524125"/>
            <wp:effectExtent l="76200" t="76200" r="142875" b="14287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4B8F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7B56DFF" wp14:editId="5687385A">
            <wp:extent cx="2933700" cy="2562225"/>
            <wp:effectExtent l="76200" t="76200" r="133350" b="1428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B1ABC1" w14:textId="3989F7A6" w:rsidR="00C810E7" w:rsidRPr="00C810E7" w:rsidRDefault="00C810E7" w:rsidP="00974B8F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0DCA420A" wp14:editId="5DCC3911">
            <wp:extent cx="3095625" cy="2667000"/>
            <wp:effectExtent l="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D9A79" w14:textId="77777777" w:rsidR="00AA37A0" w:rsidRPr="00974B8F" w:rsidRDefault="00AA37A0" w:rsidP="00974B8F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t>Ortak alandaki cihazların pil kontrolü gerçekleştirilmiş ve eski piller yenileri ile değiştirilmiştir.</w:t>
      </w:r>
    </w:p>
    <w:p w14:paraId="6767AAF6" w14:textId="01F29CFE" w:rsidR="00621B23" w:rsidRPr="00974B8F" w:rsidRDefault="005D4883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t>GTS Asansör yetkili personelleri tarafından teknik servis hizmeti alınmıştır.</w:t>
      </w:r>
      <w:r w:rsidR="005E74F2" w:rsidRPr="00974B8F">
        <w:rPr>
          <w:rFonts w:ascii="Century Gothic" w:hAnsi="Century Gothic"/>
          <w:sz w:val="22"/>
          <w:szCs w:val="24"/>
        </w:rPr>
        <w:t xml:space="preserve"> </w:t>
      </w:r>
      <w:r w:rsidRPr="00974B8F">
        <w:rPr>
          <w:rFonts w:ascii="Century Gothic" w:hAnsi="Century Gothic"/>
          <w:sz w:val="22"/>
          <w:szCs w:val="24"/>
        </w:rPr>
        <w:t xml:space="preserve">Gerçekleşen kontrollerde fren </w:t>
      </w:r>
      <w:proofErr w:type="spellStart"/>
      <w:r w:rsidRPr="00974B8F">
        <w:rPr>
          <w:rFonts w:ascii="Century Gothic" w:hAnsi="Century Gothic"/>
          <w:sz w:val="22"/>
          <w:szCs w:val="24"/>
        </w:rPr>
        <w:t>switch</w:t>
      </w:r>
      <w:proofErr w:type="spellEnd"/>
      <w:r w:rsidRPr="00974B8F">
        <w:rPr>
          <w:rFonts w:ascii="Century Gothic" w:hAnsi="Century Gothic"/>
          <w:sz w:val="22"/>
          <w:szCs w:val="24"/>
        </w:rPr>
        <w:t xml:space="preserve"> ayarının bozulduğu tespit edilmiş ve gerekli teknik müdahalede bulunulmuştur.</w:t>
      </w:r>
    </w:p>
    <w:p w14:paraId="537D60B0" w14:textId="38F590EA" w:rsidR="005E74F2" w:rsidRDefault="005E74F2" w:rsidP="00974B8F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7EB5E9E3" wp14:editId="62037825">
            <wp:extent cx="2971800" cy="2409825"/>
            <wp:effectExtent l="76200" t="76200" r="133350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4B8F">
        <w:t xml:space="preserve">   </w:t>
      </w:r>
      <w:r w:rsidRPr="005E74F2">
        <w:t xml:space="preserve"> </w:t>
      </w:r>
      <w:r>
        <w:rPr>
          <w:noProof/>
        </w:rPr>
        <w:drawing>
          <wp:inline distT="0" distB="0" distL="0" distR="0" wp14:anchorId="72A9C7F9" wp14:editId="621D989E">
            <wp:extent cx="2933700" cy="2438400"/>
            <wp:effectExtent l="76200" t="76200" r="133350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C52A96" w14:textId="7F7D63E4" w:rsidR="00974B8F" w:rsidRDefault="00974B8F" w:rsidP="00974B8F">
      <w:pPr>
        <w:spacing w:after="0" w:line="360" w:lineRule="auto"/>
        <w:ind w:right="273"/>
        <w:jc w:val="both"/>
      </w:pPr>
    </w:p>
    <w:p w14:paraId="086E14C6" w14:textId="58508F3B" w:rsidR="00974B8F" w:rsidRDefault="00974B8F" w:rsidP="00974B8F">
      <w:pPr>
        <w:spacing w:after="0" w:line="360" w:lineRule="auto"/>
        <w:ind w:right="273"/>
        <w:jc w:val="both"/>
      </w:pPr>
    </w:p>
    <w:p w14:paraId="2593A95F" w14:textId="362E99D0" w:rsidR="00974B8F" w:rsidRDefault="00974B8F" w:rsidP="00974B8F">
      <w:pPr>
        <w:spacing w:after="0" w:line="360" w:lineRule="auto"/>
        <w:ind w:right="273"/>
        <w:jc w:val="both"/>
      </w:pPr>
    </w:p>
    <w:p w14:paraId="34CF7EE7" w14:textId="56A799F2" w:rsidR="00974B8F" w:rsidRDefault="00974B8F" w:rsidP="00974B8F">
      <w:pPr>
        <w:spacing w:after="0" w:line="360" w:lineRule="auto"/>
        <w:ind w:right="273"/>
        <w:jc w:val="both"/>
      </w:pPr>
    </w:p>
    <w:p w14:paraId="76C9C149" w14:textId="02067153" w:rsidR="00974B8F" w:rsidRDefault="00974B8F" w:rsidP="00974B8F">
      <w:pPr>
        <w:spacing w:after="0" w:line="360" w:lineRule="auto"/>
        <w:ind w:right="273"/>
        <w:jc w:val="both"/>
      </w:pPr>
    </w:p>
    <w:p w14:paraId="4C362C95" w14:textId="6A3A7BE9" w:rsidR="00974B8F" w:rsidRDefault="00974B8F" w:rsidP="00974B8F">
      <w:pPr>
        <w:spacing w:after="0" w:line="360" w:lineRule="auto"/>
        <w:ind w:right="273"/>
        <w:jc w:val="both"/>
      </w:pPr>
    </w:p>
    <w:p w14:paraId="6DBEFE73" w14:textId="112BBA73" w:rsidR="00974B8F" w:rsidRPr="005E74F2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18D529D" w14:textId="77777777" w:rsidR="00AF1318" w:rsidRPr="00974B8F" w:rsidRDefault="00B1758F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proofErr w:type="spellStart"/>
      <w:r w:rsidRPr="00974B8F">
        <w:rPr>
          <w:rFonts w:ascii="Century Gothic" w:hAnsi="Century Gothic"/>
          <w:sz w:val="22"/>
          <w:szCs w:val="24"/>
        </w:rPr>
        <w:lastRenderedPageBreak/>
        <w:t>İgdaş</w:t>
      </w:r>
      <w:proofErr w:type="spellEnd"/>
      <w:r w:rsidR="00FB2A6D" w:rsidRPr="00974B8F">
        <w:rPr>
          <w:rFonts w:ascii="Century Gothic" w:hAnsi="Century Gothic"/>
          <w:sz w:val="22"/>
          <w:szCs w:val="24"/>
        </w:rPr>
        <w:t xml:space="preserve">, CLK Elektrik ve </w:t>
      </w:r>
      <w:proofErr w:type="spellStart"/>
      <w:r w:rsidR="00FB2A6D" w:rsidRPr="00974B8F">
        <w:rPr>
          <w:rFonts w:ascii="Century Gothic" w:hAnsi="Century Gothic"/>
          <w:sz w:val="22"/>
          <w:szCs w:val="24"/>
        </w:rPr>
        <w:t>İski</w:t>
      </w:r>
      <w:proofErr w:type="spellEnd"/>
      <w:r w:rsidRPr="00974B8F">
        <w:rPr>
          <w:rFonts w:ascii="Century Gothic" w:hAnsi="Century Gothic"/>
          <w:sz w:val="22"/>
          <w:szCs w:val="24"/>
        </w:rPr>
        <w:t xml:space="preserve"> yetkili personelleri tarafından yeni dönem sayaç okuma</w:t>
      </w:r>
      <w:r w:rsidR="000F3395" w:rsidRPr="00974B8F">
        <w:rPr>
          <w:rFonts w:ascii="Century Gothic" w:hAnsi="Century Gothic"/>
          <w:sz w:val="22"/>
          <w:szCs w:val="24"/>
        </w:rPr>
        <w:t xml:space="preserve"> işlemi </w:t>
      </w:r>
      <w:r w:rsidRPr="00974B8F">
        <w:rPr>
          <w:rFonts w:ascii="Century Gothic" w:hAnsi="Century Gothic"/>
          <w:sz w:val="22"/>
          <w:szCs w:val="24"/>
        </w:rPr>
        <w:t>gerçekleştirilmiştir.</w:t>
      </w:r>
      <w:r w:rsidR="00FC008B" w:rsidRPr="00974B8F">
        <w:rPr>
          <w:rFonts w:ascii="Century Gothic" w:hAnsi="Century Gothic"/>
          <w:sz w:val="22"/>
          <w:szCs w:val="24"/>
        </w:rPr>
        <w:t xml:space="preserve">    </w:t>
      </w:r>
    </w:p>
    <w:p w14:paraId="326EC01F" w14:textId="5C25CF73" w:rsidR="00187149" w:rsidRPr="009C104F" w:rsidRDefault="009C104F" w:rsidP="00974B8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t xml:space="preserve"> </w:t>
      </w:r>
      <w:r w:rsidR="00E36A82">
        <w:rPr>
          <w:noProof/>
        </w:rPr>
        <w:t xml:space="preserve">  </w:t>
      </w:r>
      <w:r w:rsidR="00AF1318">
        <w:rPr>
          <w:noProof/>
        </w:rPr>
        <w:t xml:space="preserve"> </w:t>
      </w:r>
      <w:r w:rsidR="00AF1318">
        <w:rPr>
          <w:noProof/>
        </w:rPr>
        <w:drawing>
          <wp:inline distT="0" distB="0" distL="0" distR="0" wp14:anchorId="594B5959" wp14:editId="2517DAC3">
            <wp:extent cx="2827655" cy="2380955"/>
            <wp:effectExtent l="76200" t="76200" r="125095" b="13398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99" cy="2385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4B8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79C9903" wp14:editId="14E490BF">
            <wp:extent cx="2990850" cy="2381250"/>
            <wp:effectExtent l="76200" t="76200" r="133350" b="13335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71" cy="2397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5989D2" w14:textId="165074F6" w:rsidR="00B8309F" w:rsidRPr="00974B8F" w:rsidRDefault="00892B67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t>Armak Jeneratör</w:t>
      </w:r>
      <w:r w:rsidR="0036640E" w:rsidRPr="00974B8F">
        <w:rPr>
          <w:rFonts w:ascii="Century Gothic" w:hAnsi="Century Gothic"/>
          <w:sz w:val="22"/>
          <w:szCs w:val="24"/>
        </w:rPr>
        <w:t xml:space="preserve"> yetkili personelleri tarafından,</w:t>
      </w:r>
      <w:r w:rsidR="00526262" w:rsidRPr="00974B8F">
        <w:rPr>
          <w:rFonts w:ascii="Century Gothic" w:hAnsi="Century Gothic"/>
          <w:sz w:val="22"/>
          <w:szCs w:val="24"/>
        </w:rPr>
        <w:t xml:space="preserve"> </w:t>
      </w:r>
      <w:r w:rsidR="0036640E" w:rsidRPr="00974B8F">
        <w:rPr>
          <w:rFonts w:ascii="Century Gothic" w:hAnsi="Century Gothic"/>
          <w:sz w:val="22"/>
          <w:szCs w:val="24"/>
        </w:rPr>
        <w:t>jeneratörlerin</w:t>
      </w:r>
      <w:r w:rsidRPr="00974B8F">
        <w:rPr>
          <w:rFonts w:ascii="Century Gothic" w:hAnsi="Century Gothic"/>
          <w:sz w:val="22"/>
          <w:szCs w:val="24"/>
        </w:rPr>
        <w:t xml:space="preserve"> periyodik bakım </w:t>
      </w:r>
      <w:r w:rsidR="00092BB1" w:rsidRPr="00974B8F">
        <w:rPr>
          <w:rFonts w:ascii="Century Gothic" w:hAnsi="Century Gothic"/>
          <w:sz w:val="22"/>
          <w:szCs w:val="24"/>
        </w:rPr>
        <w:t>faaliyeti gerçekleştirilmiştir.</w:t>
      </w:r>
      <w:r w:rsidR="005E60E3" w:rsidRPr="00974B8F">
        <w:rPr>
          <w:rFonts w:ascii="Century Gothic" w:hAnsi="Century Gothic"/>
          <w:sz w:val="22"/>
          <w:szCs w:val="24"/>
        </w:rPr>
        <w:t xml:space="preserve"> </w:t>
      </w:r>
      <w:r w:rsidR="00092BB1" w:rsidRPr="00974B8F">
        <w:rPr>
          <w:rFonts w:ascii="Century Gothic" w:hAnsi="Century Gothic"/>
          <w:sz w:val="22"/>
          <w:szCs w:val="24"/>
        </w:rPr>
        <w:t>Gerçekleşen</w:t>
      </w:r>
      <w:r w:rsidR="000D5EAA" w:rsidRPr="00974B8F">
        <w:rPr>
          <w:rFonts w:ascii="Century Gothic" w:hAnsi="Century Gothic"/>
          <w:sz w:val="22"/>
          <w:szCs w:val="24"/>
        </w:rPr>
        <w:t xml:space="preserve"> </w:t>
      </w:r>
      <w:r w:rsidR="00092BB1" w:rsidRPr="00974B8F">
        <w:rPr>
          <w:rFonts w:ascii="Century Gothic" w:hAnsi="Century Gothic"/>
          <w:sz w:val="22"/>
          <w:szCs w:val="24"/>
        </w:rPr>
        <w:t>kontrollerde herhangi bir olumsuzluk tespit edilmemiştir</w:t>
      </w:r>
      <w:r w:rsidR="007F0A93" w:rsidRPr="00974B8F">
        <w:rPr>
          <w:rFonts w:ascii="Century Gothic" w:hAnsi="Century Gothic"/>
          <w:sz w:val="22"/>
          <w:szCs w:val="24"/>
        </w:rPr>
        <w:t>.</w:t>
      </w:r>
    </w:p>
    <w:p w14:paraId="0CDF96D1" w14:textId="46E29763" w:rsidR="00C87D40" w:rsidRPr="00974B8F" w:rsidRDefault="00C87D40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t>Zemin temizleme makinasının motor arızası giderilmiştir.</w:t>
      </w:r>
    </w:p>
    <w:p w14:paraId="7DD6852E" w14:textId="59EC0BC1" w:rsidR="00C87D40" w:rsidRPr="00B8309F" w:rsidRDefault="00C87D40" w:rsidP="00974B8F">
      <w:pPr>
        <w:pStyle w:val="ListeParagraf"/>
        <w:spacing w:after="0" w:line="360" w:lineRule="auto"/>
        <w:ind w:left="714"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C3BD418" wp14:editId="189A1292">
            <wp:extent cx="2857500" cy="2362200"/>
            <wp:effectExtent l="76200" t="76200" r="133350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AF7F96" w14:textId="7F1B480A" w:rsidR="00CA518D" w:rsidRDefault="00551CF1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t>Superonlıne</w:t>
      </w:r>
      <w:r w:rsidR="00E12700" w:rsidRPr="00974B8F">
        <w:rPr>
          <w:rFonts w:ascii="Century Gothic" w:hAnsi="Century Gothic"/>
          <w:sz w:val="22"/>
          <w:szCs w:val="24"/>
        </w:rPr>
        <w:t>,</w:t>
      </w:r>
      <w:r w:rsidR="00976CDD" w:rsidRPr="00974B8F">
        <w:rPr>
          <w:rFonts w:ascii="Century Gothic" w:hAnsi="Century Gothic"/>
          <w:sz w:val="22"/>
          <w:szCs w:val="24"/>
        </w:rPr>
        <w:t xml:space="preserve"> </w:t>
      </w:r>
      <w:r w:rsidR="00E12700" w:rsidRPr="00974B8F">
        <w:rPr>
          <w:rFonts w:ascii="Century Gothic" w:hAnsi="Century Gothic"/>
          <w:sz w:val="22"/>
          <w:szCs w:val="24"/>
        </w:rPr>
        <w:t>Vodafone,</w:t>
      </w:r>
      <w:r w:rsidR="00976CDD" w:rsidRPr="00974B8F">
        <w:rPr>
          <w:rFonts w:ascii="Century Gothic" w:hAnsi="Century Gothic"/>
          <w:sz w:val="22"/>
          <w:szCs w:val="24"/>
        </w:rPr>
        <w:t xml:space="preserve"> </w:t>
      </w:r>
      <w:r w:rsidR="00E12700" w:rsidRPr="00974B8F">
        <w:rPr>
          <w:rFonts w:ascii="Century Gothic" w:hAnsi="Century Gothic"/>
          <w:sz w:val="22"/>
          <w:szCs w:val="24"/>
        </w:rPr>
        <w:t xml:space="preserve">Türk Telekom yetkili ekipleri tarafından gerçekleşen </w:t>
      </w:r>
      <w:r w:rsidRPr="00974B8F">
        <w:rPr>
          <w:rFonts w:ascii="Century Gothic" w:hAnsi="Century Gothic"/>
          <w:sz w:val="22"/>
          <w:szCs w:val="24"/>
        </w:rPr>
        <w:t>internet bağlantı işlemler</w:t>
      </w:r>
      <w:r w:rsidR="00E12700" w:rsidRPr="00974B8F">
        <w:rPr>
          <w:rFonts w:ascii="Century Gothic" w:hAnsi="Century Gothic"/>
          <w:sz w:val="22"/>
          <w:szCs w:val="24"/>
        </w:rPr>
        <w:t>inde teknik</w:t>
      </w:r>
      <w:r w:rsidRPr="00974B8F">
        <w:rPr>
          <w:rFonts w:ascii="Century Gothic" w:hAnsi="Century Gothic"/>
          <w:sz w:val="22"/>
          <w:szCs w:val="24"/>
        </w:rPr>
        <w:t xml:space="preserve"> eşlik sağlanmıştır</w:t>
      </w:r>
      <w:r w:rsidR="00187149" w:rsidRPr="00974B8F">
        <w:rPr>
          <w:rFonts w:ascii="Century Gothic" w:hAnsi="Century Gothic"/>
          <w:sz w:val="22"/>
          <w:szCs w:val="24"/>
        </w:rPr>
        <w:t>.</w:t>
      </w:r>
      <w:r w:rsidR="00FD715D" w:rsidRPr="00974B8F">
        <w:rPr>
          <w:rFonts w:ascii="Century Gothic" w:hAnsi="Century Gothic"/>
          <w:sz w:val="22"/>
          <w:szCs w:val="24"/>
        </w:rPr>
        <w:t xml:space="preserve">    </w:t>
      </w:r>
    </w:p>
    <w:p w14:paraId="54A7A549" w14:textId="30A543F0" w:rsidR="00974B8F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F2C0E67" w14:textId="54789B47" w:rsidR="00974B8F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1E9D9F8" w14:textId="465A0EF9" w:rsidR="00974B8F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07FD51FC" w14:textId="1B4A9B55" w:rsidR="00974B8F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1835C67A" w14:textId="23D24E1B" w:rsidR="00974B8F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560B325B" w14:textId="77777777" w:rsidR="00974B8F" w:rsidRPr="00974B8F" w:rsidRDefault="00974B8F" w:rsidP="00974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5574C86" w14:textId="169035FD" w:rsidR="00CA4460" w:rsidRPr="00974B8F" w:rsidRDefault="00EE2818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lastRenderedPageBreak/>
        <w:t>GTS Asansör yetkili personelleri tarafından asansörlerin periyodik bakım f</w:t>
      </w:r>
      <w:r w:rsidR="00974B8F">
        <w:rPr>
          <w:rFonts w:ascii="Century Gothic" w:hAnsi="Century Gothic"/>
          <w:sz w:val="22"/>
          <w:szCs w:val="24"/>
        </w:rPr>
        <w:t>aaliyetleri gerçekleştirilmektedir.</w:t>
      </w:r>
    </w:p>
    <w:p w14:paraId="57DEA668" w14:textId="480B7CD3" w:rsidR="00085CE4" w:rsidRDefault="00085CE4" w:rsidP="00974B8F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2972D794" wp14:editId="5F65A3A9">
            <wp:extent cx="2962275" cy="2276475"/>
            <wp:effectExtent l="76200" t="76200" r="142875" b="1428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4B8F">
        <w:t xml:space="preserve">   </w:t>
      </w:r>
      <w:r>
        <w:rPr>
          <w:noProof/>
        </w:rPr>
        <w:drawing>
          <wp:inline distT="0" distB="0" distL="0" distR="0" wp14:anchorId="0AA096AF" wp14:editId="53901A58">
            <wp:extent cx="2981325" cy="2286000"/>
            <wp:effectExtent l="76200" t="76200" r="142875" b="13335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9034C" w14:textId="2D20BF85" w:rsidR="00085CE4" w:rsidRPr="00085CE4" w:rsidRDefault="00085CE4" w:rsidP="00085CE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DD34560" wp14:editId="4BED8913">
            <wp:extent cx="2981325" cy="2247900"/>
            <wp:effectExtent l="76200" t="76200" r="142875" b="13335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4B8F">
        <w:t xml:space="preserve">   </w:t>
      </w:r>
      <w:r w:rsidRPr="00085CE4">
        <w:t xml:space="preserve"> </w:t>
      </w:r>
      <w:r>
        <w:rPr>
          <w:noProof/>
        </w:rPr>
        <w:drawing>
          <wp:inline distT="0" distB="0" distL="0" distR="0" wp14:anchorId="71404AE2" wp14:editId="748FD2AE">
            <wp:extent cx="2943225" cy="2247900"/>
            <wp:effectExtent l="76200" t="76200" r="142875" b="13335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D456C5" w14:textId="27A3C93A" w:rsidR="004B07E0" w:rsidRPr="00974B8F" w:rsidRDefault="00536DFA" w:rsidP="00974B8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74B8F">
        <w:rPr>
          <w:rFonts w:ascii="Century Gothic" w:hAnsi="Century Gothic"/>
          <w:sz w:val="22"/>
          <w:szCs w:val="24"/>
        </w:rPr>
        <w:t xml:space="preserve">Bina geneli </w:t>
      </w:r>
      <w:r w:rsidR="00135183" w:rsidRPr="00974B8F">
        <w:rPr>
          <w:rFonts w:ascii="Century Gothic" w:hAnsi="Century Gothic"/>
          <w:sz w:val="22"/>
          <w:szCs w:val="24"/>
        </w:rPr>
        <w:t>ortak alan aydınlatma</w:t>
      </w:r>
      <w:r w:rsidRPr="00974B8F">
        <w:rPr>
          <w:rFonts w:ascii="Century Gothic" w:hAnsi="Century Gothic"/>
          <w:sz w:val="22"/>
          <w:szCs w:val="24"/>
        </w:rPr>
        <w:t xml:space="preserve"> hasar kontrolü gerçekleştirilmiştir.</w:t>
      </w:r>
    </w:p>
    <w:p w14:paraId="7E3EB820" w14:textId="413C57C9" w:rsidR="00B866D1" w:rsidRPr="00D2368B" w:rsidRDefault="005C39EC" w:rsidP="00974B8F">
      <w:pPr>
        <w:pStyle w:val="ListeParagraf"/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57F75E8" wp14:editId="60EFFF51">
            <wp:extent cx="2914650" cy="2447925"/>
            <wp:effectExtent l="76200" t="76200" r="133350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974B8F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974B8F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974B8F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974B8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974B8F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proofErr w:type="gramStart"/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</w:t>
            </w:r>
            <w:proofErr w:type="gramEnd"/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974B8F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974B8F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74B8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34797DEC" w14:textId="3DCAC469" w:rsidR="006B7F48" w:rsidRPr="00974B8F" w:rsidRDefault="006B7F48" w:rsidP="00974B8F">
      <w:pPr>
        <w:tabs>
          <w:tab w:val="left" w:pos="426"/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974B8F">
        <w:rPr>
          <w:rFonts w:ascii="Century Gothic" w:hAnsi="Century Gothic" w:cs="Arial"/>
          <w:sz w:val="22"/>
          <w:szCs w:val="24"/>
        </w:rPr>
        <w:t xml:space="preserve">Güvenlik hizmetleri ORKUN GÜVENLİK firması tarafından </w:t>
      </w:r>
      <w:r w:rsidR="000A2E1C" w:rsidRPr="00974B8F">
        <w:rPr>
          <w:rFonts w:ascii="Century Gothic" w:hAnsi="Century Gothic" w:cs="Arial"/>
          <w:sz w:val="22"/>
          <w:szCs w:val="24"/>
        </w:rPr>
        <w:t>2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</w:t>
      </w:r>
      <w:r w:rsidRPr="00974B8F">
        <w:rPr>
          <w:rFonts w:ascii="Century Gothic" w:hAnsi="Century Gothic" w:cs="Arial"/>
          <w:sz w:val="22"/>
          <w:szCs w:val="24"/>
        </w:rPr>
        <w:t>iki</w:t>
      </w:r>
      <w:r w:rsidR="000A2E1C" w:rsidRPr="00974B8F">
        <w:rPr>
          <w:rFonts w:ascii="Century Gothic" w:hAnsi="Century Gothic" w:cs="Arial"/>
          <w:sz w:val="22"/>
          <w:szCs w:val="24"/>
        </w:rPr>
        <w:t>)</w:t>
      </w:r>
      <w:r w:rsidRPr="00974B8F">
        <w:rPr>
          <w:rFonts w:ascii="Century Gothic" w:hAnsi="Century Gothic" w:cs="Arial"/>
          <w:sz w:val="22"/>
          <w:szCs w:val="24"/>
        </w:rPr>
        <w:t xml:space="preserve"> amir ve </w:t>
      </w:r>
      <w:r w:rsidR="000A2E1C" w:rsidRPr="00974B8F">
        <w:rPr>
          <w:rFonts w:ascii="Century Gothic" w:hAnsi="Century Gothic" w:cs="Arial"/>
          <w:sz w:val="22"/>
          <w:szCs w:val="24"/>
        </w:rPr>
        <w:t>3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(üç)</w:t>
      </w:r>
      <w:r w:rsidRPr="00974B8F">
        <w:rPr>
          <w:rFonts w:ascii="Century Gothic" w:hAnsi="Century Gothic" w:cs="Arial"/>
          <w:sz w:val="22"/>
          <w:szCs w:val="24"/>
        </w:rPr>
        <w:t xml:space="preserve"> güvenlik personeli olmak üzere toplam </w:t>
      </w:r>
      <w:r w:rsidR="000A2E1C" w:rsidRPr="00974B8F">
        <w:rPr>
          <w:rFonts w:ascii="Century Gothic" w:hAnsi="Century Gothic" w:cs="Arial"/>
          <w:sz w:val="22"/>
          <w:szCs w:val="24"/>
        </w:rPr>
        <w:t>5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(beş)</w:t>
      </w:r>
      <w:r w:rsidRPr="00974B8F">
        <w:rPr>
          <w:rFonts w:ascii="Century Gothic" w:hAnsi="Century Gothic" w:cs="Arial"/>
          <w:sz w:val="22"/>
          <w:szCs w:val="24"/>
        </w:rPr>
        <w:t xml:space="preserve"> kişilik kadro ile 24 saat esasına göre gündüz</w:t>
      </w:r>
      <w:r w:rsidR="000A2E1C" w:rsidRPr="00974B8F">
        <w:rPr>
          <w:rFonts w:ascii="Century Gothic" w:hAnsi="Century Gothic" w:cs="Arial"/>
          <w:sz w:val="22"/>
          <w:szCs w:val="24"/>
        </w:rPr>
        <w:t xml:space="preserve"> 2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(iki)</w:t>
      </w:r>
      <w:r w:rsidRPr="00974B8F">
        <w:rPr>
          <w:rFonts w:ascii="Century Gothic" w:hAnsi="Century Gothic" w:cs="Arial"/>
          <w:sz w:val="22"/>
          <w:szCs w:val="24"/>
        </w:rPr>
        <w:t xml:space="preserve"> kişi, gece 2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(iki)</w:t>
      </w:r>
      <w:r w:rsidRPr="00974B8F">
        <w:rPr>
          <w:rFonts w:ascii="Century Gothic" w:hAnsi="Century Gothic" w:cs="Arial"/>
          <w:sz w:val="22"/>
          <w:szCs w:val="24"/>
        </w:rPr>
        <w:t xml:space="preserve"> kişi olacak şekilde sağlanmaktadır. </w:t>
      </w:r>
      <w:r w:rsidR="000A2E1C" w:rsidRPr="00974B8F">
        <w:rPr>
          <w:rFonts w:ascii="Century Gothic" w:hAnsi="Century Gothic" w:cs="Arial"/>
          <w:sz w:val="22"/>
          <w:szCs w:val="24"/>
        </w:rPr>
        <w:t>2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</w:t>
      </w:r>
      <w:r w:rsidRPr="00974B8F">
        <w:rPr>
          <w:rFonts w:ascii="Century Gothic" w:hAnsi="Century Gothic" w:cs="Arial"/>
          <w:sz w:val="22"/>
          <w:szCs w:val="24"/>
        </w:rPr>
        <w:t>İki</w:t>
      </w:r>
      <w:r w:rsidR="000A2E1C" w:rsidRPr="00974B8F">
        <w:rPr>
          <w:rFonts w:ascii="Century Gothic" w:hAnsi="Century Gothic" w:cs="Arial"/>
          <w:sz w:val="22"/>
          <w:szCs w:val="24"/>
        </w:rPr>
        <w:t xml:space="preserve">) </w:t>
      </w:r>
      <w:r w:rsidRPr="00974B8F">
        <w:rPr>
          <w:rFonts w:ascii="Century Gothic" w:hAnsi="Century Gothic" w:cs="Arial"/>
          <w:sz w:val="22"/>
          <w:szCs w:val="24"/>
        </w:rPr>
        <w:t xml:space="preserve">lobi danışma personeli ile toplam </w:t>
      </w:r>
      <w:r w:rsidR="000A2E1C" w:rsidRPr="00974B8F">
        <w:rPr>
          <w:rFonts w:ascii="Century Gothic" w:hAnsi="Century Gothic" w:cs="Arial"/>
          <w:sz w:val="22"/>
          <w:szCs w:val="24"/>
        </w:rPr>
        <w:t>7</w:t>
      </w:r>
      <w:r w:rsidR="00974B8F">
        <w:rPr>
          <w:rFonts w:ascii="Century Gothic" w:hAnsi="Century Gothic" w:cs="Arial"/>
          <w:sz w:val="22"/>
          <w:szCs w:val="24"/>
        </w:rPr>
        <w:t xml:space="preserve"> </w:t>
      </w:r>
      <w:r w:rsidR="000A2E1C" w:rsidRPr="00974B8F">
        <w:rPr>
          <w:rFonts w:ascii="Century Gothic" w:hAnsi="Century Gothic" w:cs="Arial"/>
          <w:sz w:val="22"/>
          <w:szCs w:val="24"/>
        </w:rPr>
        <w:t>(yedi)</w:t>
      </w:r>
      <w:r w:rsidRPr="00974B8F">
        <w:rPr>
          <w:rFonts w:ascii="Century Gothic" w:hAnsi="Century Gothic" w:cs="Arial"/>
          <w:sz w:val="22"/>
          <w:szCs w:val="24"/>
        </w:rPr>
        <w:t xml:space="preserve"> personel ile Güven</w:t>
      </w:r>
      <w:r w:rsidR="00974B8F">
        <w:rPr>
          <w:rFonts w:ascii="Century Gothic" w:hAnsi="Century Gothic" w:cs="Arial"/>
          <w:sz w:val="22"/>
          <w:szCs w:val="24"/>
        </w:rPr>
        <w:t>lik-Gözetim hizmeti verilmektedir.</w:t>
      </w:r>
    </w:p>
    <w:p w14:paraId="7A3C2076" w14:textId="77777777" w:rsidR="00992438" w:rsidRPr="00974B8F" w:rsidRDefault="00992438" w:rsidP="0038578B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14:paraId="33E0952F" w14:textId="08253E71" w:rsidR="006B7F48" w:rsidRPr="00974B8F" w:rsidRDefault="00974B8F" w:rsidP="00974B8F">
      <w:pPr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•  </w:t>
      </w:r>
      <w:r w:rsidR="006B7F48" w:rsidRPr="00974B8F">
        <w:rPr>
          <w:rFonts w:ascii="Century Gothic" w:hAnsi="Century Gothic" w:cs="Arial"/>
          <w:sz w:val="22"/>
          <w:szCs w:val="24"/>
        </w:rPr>
        <w:t>5188 sayılı Özel Güvenlik Hizmetlerine Dair Kanun doğrultusund</w:t>
      </w:r>
      <w:r>
        <w:rPr>
          <w:rFonts w:ascii="Century Gothic" w:hAnsi="Century Gothic" w:cs="Arial"/>
          <w:sz w:val="22"/>
          <w:szCs w:val="24"/>
        </w:rPr>
        <w:t>a güvenlik hizmeti uygulamaları yapılmaktadır.</w:t>
      </w:r>
    </w:p>
    <w:p w14:paraId="49C80CBB" w14:textId="4F10B5CF" w:rsidR="006B7F48" w:rsidRPr="00974B8F" w:rsidRDefault="00974B8F" w:rsidP="00974B8F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•  </w:t>
      </w:r>
      <w:r w:rsidR="006B7F48" w:rsidRPr="00974B8F">
        <w:rPr>
          <w:rFonts w:ascii="Century Gothic" w:hAnsi="Century Gothic" w:cs="Arial"/>
          <w:sz w:val="22"/>
          <w:szCs w:val="24"/>
        </w:rPr>
        <w:t xml:space="preserve">Eşya taşımaları bizzat güvenlik görevlileri ve güvenlik amiri tarafından takip edilmiş ve taşınma işlemlerinde gerekli tüm tedbirler </w:t>
      </w:r>
      <w:r>
        <w:rPr>
          <w:rFonts w:ascii="Century Gothic" w:hAnsi="Century Gothic" w:cs="Arial"/>
          <w:sz w:val="22"/>
          <w:szCs w:val="24"/>
        </w:rPr>
        <w:t>alınmaktadır.</w:t>
      </w:r>
    </w:p>
    <w:p w14:paraId="1A9D47EA" w14:textId="61A1C41C" w:rsidR="006B7F48" w:rsidRPr="00974B8F" w:rsidRDefault="00974B8F" w:rsidP="00974B8F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• </w:t>
      </w:r>
      <w:r w:rsidR="006B7F48" w:rsidRPr="00974B8F">
        <w:rPr>
          <w:rFonts w:ascii="Century Gothic" w:hAnsi="Century Gothic" w:cs="Arial"/>
          <w:sz w:val="22"/>
          <w:szCs w:val="24"/>
        </w:rPr>
        <w:t>Orkun Ş</w:t>
      </w:r>
      <w:r>
        <w:rPr>
          <w:rFonts w:ascii="Century Gothic" w:hAnsi="Century Gothic" w:cs="Arial"/>
          <w:sz w:val="22"/>
          <w:szCs w:val="24"/>
        </w:rPr>
        <w:t xml:space="preserve">irketler Grubu Denetleme Müdürü </w:t>
      </w:r>
      <w:r w:rsidR="006B7F48" w:rsidRPr="00974B8F">
        <w:rPr>
          <w:rFonts w:ascii="Century Gothic" w:hAnsi="Century Gothic" w:cs="Arial"/>
          <w:sz w:val="22"/>
          <w:szCs w:val="24"/>
        </w:rPr>
        <w:t>tarafından, aylık gece proje den</w:t>
      </w:r>
      <w:r>
        <w:rPr>
          <w:rFonts w:ascii="Century Gothic" w:hAnsi="Century Gothic" w:cs="Arial"/>
          <w:sz w:val="22"/>
          <w:szCs w:val="24"/>
        </w:rPr>
        <w:t>etlemeleri gerçekleştirilmektedir.</w:t>
      </w:r>
    </w:p>
    <w:p w14:paraId="646982AC" w14:textId="67D80017" w:rsidR="006D0FDD" w:rsidRDefault="00974B8F" w:rsidP="00974B8F">
      <w:pPr>
        <w:tabs>
          <w:tab w:val="left" w:pos="426"/>
        </w:tabs>
        <w:spacing w:after="0" w:line="360" w:lineRule="auto"/>
        <w:ind w:left="426" w:right="273" w:hanging="426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•  </w:t>
      </w:r>
      <w:r w:rsidR="006B7F48" w:rsidRPr="00974B8F">
        <w:rPr>
          <w:rFonts w:ascii="Century Gothic" w:hAnsi="Century Gothic" w:cs="Arial"/>
          <w:sz w:val="22"/>
          <w:szCs w:val="24"/>
        </w:rPr>
        <w:t>Belirli aralıklarla personellere kurum iç</w:t>
      </w:r>
      <w:r>
        <w:rPr>
          <w:rFonts w:ascii="Century Gothic" w:hAnsi="Century Gothic" w:cs="Arial"/>
          <w:sz w:val="22"/>
          <w:szCs w:val="24"/>
        </w:rPr>
        <w:t>i eğitim hizmetleri verilmektedir.</w:t>
      </w:r>
    </w:p>
    <w:p w14:paraId="648851AA" w14:textId="2B1A2AE5" w:rsidR="00974B8F" w:rsidRDefault="00974B8F" w:rsidP="00974B8F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Century Gothic" w:hAnsi="Century Gothic" w:cs="Arial"/>
          <w:sz w:val="22"/>
          <w:szCs w:val="24"/>
        </w:rPr>
      </w:pPr>
    </w:p>
    <w:p w14:paraId="25EC671D" w14:textId="0A9E60C2" w:rsidR="00974B8F" w:rsidRDefault="00974B8F" w:rsidP="00974B8F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Century Gothic" w:hAnsi="Century Gothic" w:cs="Arial"/>
          <w:sz w:val="22"/>
          <w:szCs w:val="24"/>
        </w:rPr>
      </w:pPr>
    </w:p>
    <w:p w14:paraId="78F2965D" w14:textId="50C4C917" w:rsidR="00974B8F" w:rsidRDefault="00974B8F" w:rsidP="00974B8F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Century Gothic" w:hAnsi="Century Gothic" w:cs="Arial"/>
          <w:sz w:val="22"/>
          <w:szCs w:val="24"/>
        </w:rPr>
      </w:pPr>
    </w:p>
    <w:p w14:paraId="46CC5F67" w14:textId="13BE6E56" w:rsidR="00974B8F" w:rsidRPr="00974B8F" w:rsidRDefault="00974B8F" w:rsidP="00974B8F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Century Gothic" w:hAnsi="Century Gothic" w:cs="Arial"/>
          <w:sz w:val="22"/>
          <w:szCs w:val="24"/>
        </w:rPr>
      </w:pP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14:paraId="311BDA1A" w14:textId="77777777" w:rsidTr="004F04AA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4F04A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4F04A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Default="00D14331" w:rsidP="004F04AA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4F04AA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4F04AA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249B7B8E" w:rsidR="00CE0E9D" w:rsidRPr="00CE0E9D" w:rsidRDefault="004F04AA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Sert Z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4F04AA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3151E162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4F04AA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4F04A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20972E7F" w:rsidR="00162BA4" w:rsidRPr="00CE0E9D" w:rsidRDefault="004F04AA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Ortak A</w:t>
            </w:r>
            <w:r w:rsidR="00162BA4"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1CE31674" w14:textId="5B9901BD" w:rsidR="00394DCA" w:rsidRDefault="00394DCA" w:rsidP="003C6D64">
      <w:pPr>
        <w:spacing w:line="360" w:lineRule="auto"/>
        <w:jc w:val="both"/>
        <w:rPr>
          <w:noProof/>
        </w:rPr>
      </w:pPr>
    </w:p>
    <w:p w14:paraId="17E4920B" w14:textId="0318F625" w:rsidR="004F04AA" w:rsidRDefault="004F04AA" w:rsidP="003C6D64">
      <w:pPr>
        <w:spacing w:line="360" w:lineRule="auto"/>
        <w:jc w:val="both"/>
        <w:rPr>
          <w:noProof/>
        </w:rPr>
      </w:pPr>
    </w:p>
    <w:p w14:paraId="6FA79306" w14:textId="3B8FE705" w:rsidR="004F04AA" w:rsidRDefault="004F04AA" w:rsidP="003C6D64">
      <w:pPr>
        <w:spacing w:line="360" w:lineRule="auto"/>
        <w:jc w:val="both"/>
        <w:rPr>
          <w:noProof/>
        </w:rPr>
      </w:pPr>
    </w:p>
    <w:p w14:paraId="1A9E6E7B" w14:textId="70BE7DDB" w:rsidR="004F04AA" w:rsidRDefault="004F04AA" w:rsidP="003C6D64">
      <w:pPr>
        <w:spacing w:line="360" w:lineRule="auto"/>
        <w:jc w:val="both"/>
        <w:rPr>
          <w:noProof/>
        </w:rPr>
      </w:pPr>
    </w:p>
    <w:p w14:paraId="56EF1EA9" w14:textId="773BDE63" w:rsidR="004F04AA" w:rsidRDefault="004F04AA" w:rsidP="003C6D64">
      <w:pPr>
        <w:spacing w:line="360" w:lineRule="auto"/>
        <w:jc w:val="both"/>
        <w:rPr>
          <w:noProof/>
        </w:rPr>
      </w:pPr>
    </w:p>
    <w:p w14:paraId="4ECF629E" w14:textId="77777777" w:rsidR="004F04AA" w:rsidRPr="003C6D64" w:rsidRDefault="004F04AA" w:rsidP="003C6D64">
      <w:pPr>
        <w:spacing w:line="360" w:lineRule="auto"/>
        <w:jc w:val="both"/>
        <w:rPr>
          <w:noProof/>
        </w:rPr>
      </w:pPr>
    </w:p>
    <w:p w14:paraId="695E7F7C" w14:textId="0C07D4E2" w:rsidR="00CA4460" w:rsidRPr="004F04AA" w:rsidRDefault="00F56F3F" w:rsidP="004F04AA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noProof/>
          <w:sz w:val="20"/>
        </w:rPr>
      </w:pPr>
      <w:r w:rsidRPr="004F04AA">
        <w:rPr>
          <w:rFonts w:ascii="Century Gothic" w:hAnsi="Century Gothic" w:cs="Arial"/>
          <w:sz w:val="22"/>
          <w:szCs w:val="24"/>
        </w:rPr>
        <w:lastRenderedPageBreak/>
        <w:t>Kontrol</w:t>
      </w:r>
      <w:r w:rsidR="007B0BAB" w:rsidRPr="004F04AA">
        <w:rPr>
          <w:rFonts w:ascii="Century Gothic" w:hAnsi="Century Gothic" w:cs="Arial"/>
          <w:sz w:val="22"/>
          <w:szCs w:val="24"/>
        </w:rPr>
        <w:t xml:space="preserve"> P</w:t>
      </w:r>
      <w:r w:rsidRPr="004F04AA">
        <w:rPr>
          <w:rFonts w:ascii="Century Gothic" w:hAnsi="Century Gothic" w:cs="Arial"/>
          <w:sz w:val="22"/>
          <w:szCs w:val="24"/>
        </w:rPr>
        <w:t>est firma yet</w:t>
      </w:r>
      <w:r w:rsidR="007B0BAB" w:rsidRPr="004F04AA">
        <w:rPr>
          <w:rFonts w:ascii="Century Gothic" w:hAnsi="Century Gothic" w:cs="Arial"/>
          <w:sz w:val="22"/>
          <w:szCs w:val="24"/>
        </w:rPr>
        <w:t xml:space="preserve">kili personel </w:t>
      </w:r>
      <w:r w:rsidRPr="004F04AA">
        <w:rPr>
          <w:rFonts w:ascii="Century Gothic" w:hAnsi="Century Gothic" w:cs="Arial"/>
          <w:sz w:val="22"/>
          <w:szCs w:val="24"/>
        </w:rPr>
        <w:t>tarafından periyodik pest kontro</w:t>
      </w:r>
      <w:r w:rsidR="004F04AA">
        <w:rPr>
          <w:rFonts w:ascii="Century Gothic" w:hAnsi="Century Gothic" w:cs="Arial"/>
          <w:sz w:val="22"/>
          <w:szCs w:val="24"/>
        </w:rPr>
        <w:t>l faaliyeti gerçekleştirilmektedir</w:t>
      </w:r>
      <w:r w:rsidRPr="004F04AA">
        <w:rPr>
          <w:rFonts w:ascii="Century Gothic" w:hAnsi="Century Gothic" w:cs="Arial"/>
          <w:sz w:val="22"/>
          <w:szCs w:val="24"/>
        </w:rPr>
        <w:t>.</w:t>
      </w:r>
      <w:r w:rsidR="00D34C33" w:rsidRPr="004F04AA">
        <w:rPr>
          <w:rFonts w:ascii="Century Gothic" w:hAnsi="Century Gothic" w:cs="Arial"/>
          <w:sz w:val="22"/>
          <w:szCs w:val="24"/>
        </w:rPr>
        <w:t xml:space="preserve"> </w:t>
      </w:r>
      <w:r w:rsidR="006F202D" w:rsidRPr="004F04AA">
        <w:rPr>
          <w:rFonts w:ascii="Century Gothic" w:hAnsi="Century Gothic" w:cs="Arial"/>
          <w:sz w:val="22"/>
          <w:szCs w:val="24"/>
        </w:rPr>
        <w:t>Gerçekleşen kontrollerde herhangi bir olumsuzluk tespit edilmemişti</w:t>
      </w:r>
      <w:r w:rsidR="00A74D27" w:rsidRPr="004F04AA">
        <w:rPr>
          <w:rFonts w:ascii="Century Gothic" w:hAnsi="Century Gothic" w:cs="Arial"/>
          <w:sz w:val="22"/>
          <w:szCs w:val="24"/>
        </w:rPr>
        <w:t>r.</w:t>
      </w:r>
    </w:p>
    <w:p w14:paraId="045385FB" w14:textId="15FBA383" w:rsidR="00893A3D" w:rsidRPr="004F04AA" w:rsidRDefault="00C71F70" w:rsidP="004F04AA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noProof/>
          <w:sz w:val="20"/>
        </w:rPr>
      </w:pPr>
      <w:r w:rsidRPr="004F04AA">
        <w:rPr>
          <w:rFonts w:ascii="Century Gothic" w:hAnsi="Century Gothic" w:cs="Arial"/>
          <w:sz w:val="22"/>
          <w:szCs w:val="24"/>
        </w:rPr>
        <w:t>Bina geneli kapı kolu,</w:t>
      </w:r>
      <w:r w:rsidR="00893A3D" w:rsidRPr="004F04AA">
        <w:rPr>
          <w:rFonts w:ascii="Century Gothic" w:hAnsi="Century Gothic" w:cs="Arial"/>
          <w:sz w:val="22"/>
          <w:szCs w:val="24"/>
        </w:rPr>
        <w:t xml:space="preserve"> </w:t>
      </w:r>
      <w:r w:rsidRPr="004F04AA">
        <w:rPr>
          <w:rFonts w:ascii="Century Gothic" w:hAnsi="Century Gothic" w:cs="Arial"/>
          <w:sz w:val="22"/>
          <w:szCs w:val="24"/>
        </w:rPr>
        <w:t xml:space="preserve">asansör düğmeleri vb. yoğun temas edilen alanların dezenfektan madde </w:t>
      </w:r>
      <w:r w:rsidR="00E80B21" w:rsidRPr="004F04AA">
        <w:rPr>
          <w:rFonts w:ascii="Century Gothic" w:hAnsi="Century Gothic" w:cs="Arial"/>
          <w:sz w:val="22"/>
          <w:szCs w:val="24"/>
        </w:rPr>
        <w:t>günlü</w:t>
      </w:r>
      <w:r w:rsidR="004F04AA">
        <w:rPr>
          <w:rFonts w:ascii="Century Gothic" w:hAnsi="Century Gothic" w:cs="Arial"/>
          <w:sz w:val="22"/>
          <w:szCs w:val="24"/>
        </w:rPr>
        <w:t>k temizliği gerçekleştirilmektedir.</w:t>
      </w:r>
    </w:p>
    <w:p w14:paraId="33C4159E" w14:textId="6752A473" w:rsidR="00B53A92" w:rsidRPr="00CA4460" w:rsidRDefault="00B53A92" w:rsidP="004F04AA">
      <w:pPr>
        <w:pStyle w:val="ListeParagraf"/>
        <w:spacing w:line="360" w:lineRule="auto"/>
        <w:ind w:left="1003"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5A51EB1D" wp14:editId="04393F04">
            <wp:extent cx="2971800" cy="2314575"/>
            <wp:effectExtent l="76200" t="76200" r="133350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2A57F" w14:textId="0C346FE3" w:rsidR="0002480E" w:rsidRPr="004F04AA" w:rsidRDefault="00E80B21" w:rsidP="004F04AA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4F04AA">
        <w:rPr>
          <w:rFonts w:ascii="Century Gothic" w:hAnsi="Century Gothic" w:cs="Arial"/>
          <w:sz w:val="22"/>
          <w:szCs w:val="24"/>
        </w:rPr>
        <w:t>Kapalı otopark katları</w:t>
      </w:r>
      <w:r w:rsidR="0002480E" w:rsidRPr="004F04AA">
        <w:rPr>
          <w:rFonts w:ascii="Century Gothic" w:hAnsi="Century Gothic" w:cs="Arial"/>
          <w:sz w:val="22"/>
          <w:szCs w:val="24"/>
        </w:rPr>
        <w:t xml:space="preserve"> y</w:t>
      </w:r>
      <w:r w:rsidR="004F04AA">
        <w:rPr>
          <w:rFonts w:ascii="Century Gothic" w:hAnsi="Century Gothic" w:cs="Arial"/>
          <w:sz w:val="22"/>
          <w:szCs w:val="24"/>
        </w:rPr>
        <w:t>ıkanarak detaylı temizlenmektedir.</w:t>
      </w:r>
    </w:p>
    <w:p w14:paraId="12F765E5" w14:textId="1DF428D2" w:rsidR="006B2CC4" w:rsidRDefault="006B2CC4" w:rsidP="004F04AA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763B5CC" wp14:editId="5439595E">
            <wp:extent cx="2933700" cy="2400300"/>
            <wp:effectExtent l="76200" t="76200" r="133350" b="133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77EAD2F" wp14:editId="37CF5175">
            <wp:extent cx="2981325" cy="241935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54E29" w14:textId="505F435D" w:rsidR="000B12C4" w:rsidRPr="006B2CC4" w:rsidRDefault="000B12C4" w:rsidP="004F04AA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2060CC" wp14:editId="734DDCD9">
            <wp:extent cx="2933700" cy="2247900"/>
            <wp:effectExtent l="76200" t="76200" r="13335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4FD27A3" wp14:editId="431C7884">
            <wp:extent cx="3143250" cy="2437130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F0130" w14:textId="36D71C14" w:rsidR="00CA4460" w:rsidRPr="004F04AA" w:rsidRDefault="002A072C" w:rsidP="004F04AA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4F04AA">
        <w:rPr>
          <w:rFonts w:ascii="Century Gothic" w:hAnsi="Century Gothic" w:cs="Arial"/>
          <w:sz w:val="22"/>
          <w:szCs w:val="24"/>
        </w:rPr>
        <w:t>D</w:t>
      </w:r>
      <w:r w:rsidR="00327B99" w:rsidRPr="004F04AA">
        <w:rPr>
          <w:rFonts w:ascii="Century Gothic" w:hAnsi="Century Gothic" w:cs="Arial"/>
          <w:sz w:val="22"/>
          <w:szCs w:val="24"/>
        </w:rPr>
        <w:t>ezenfektan</w:t>
      </w:r>
      <w:r w:rsidRPr="004F04AA">
        <w:rPr>
          <w:rFonts w:ascii="Century Gothic" w:hAnsi="Century Gothic" w:cs="Arial"/>
          <w:sz w:val="22"/>
          <w:szCs w:val="24"/>
        </w:rPr>
        <w:t xml:space="preserve"> madde ile günlük bina geneli ilaçlama faaliyeti gerçekleştirilmiştir</w:t>
      </w:r>
      <w:r w:rsidR="00CA4460" w:rsidRPr="004F04AA">
        <w:rPr>
          <w:rFonts w:ascii="Century Gothic" w:hAnsi="Century Gothic" w:cs="Arial"/>
          <w:sz w:val="22"/>
          <w:szCs w:val="24"/>
        </w:rPr>
        <w:t>.</w:t>
      </w:r>
    </w:p>
    <w:p w14:paraId="755CEA34" w14:textId="24982D93" w:rsidR="00B8007C" w:rsidRDefault="00B8007C" w:rsidP="004F04AA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377FFCB" wp14:editId="46E1BC9E">
            <wp:extent cx="2933700" cy="2352675"/>
            <wp:effectExtent l="76200" t="76200" r="133350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34" cy="2379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9D820F6" wp14:editId="1D75897F">
            <wp:extent cx="2864574" cy="2343150"/>
            <wp:effectExtent l="76200" t="76200" r="126365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02" cy="2365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490547" w14:textId="03510BE8" w:rsidR="00BB38A7" w:rsidRDefault="00D67526" w:rsidP="00B8007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B3F7E60" wp14:editId="0B3C52DC">
            <wp:extent cx="2924175" cy="2352675"/>
            <wp:effectExtent l="76200" t="76200" r="142875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6589C8A" wp14:editId="148BE5A8">
            <wp:extent cx="2828925" cy="2343150"/>
            <wp:effectExtent l="76200" t="76200" r="142875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3FEA5" w14:textId="51BFA64A" w:rsidR="00D67526" w:rsidRDefault="00D67526" w:rsidP="004F04AA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96539E" wp14:editId="7D97FDA5">
            <wp:extent cx="2933700" cy="2409825"/>
            <wp:effectExtent l="76200" t="76200" r="133350" b="1428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282AF75" wp14:editId="32DA8408">
            <wp:extent cx="3000375" cy="2428875"/>
            <wp:effectExtent l="76200" t="76200" r="142875" b="142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A35ED5" w14:textId="570F0DE4" w:rsidR="00D67526" w:rsidRDefault="00D67526" w:rsidP="004F04AA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6001500" wp14:editId="62EE9FA6">
            <wp:extent cx="2943225" cy="2381250"/>
            <wp:effectExtent l="76200" t="76200" r="142875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 w:rsidR="00280394">
        <w:rPr>
          <w:noProof/>
        </w:rPr>
        <w:drawing>
          <wp:inline distT="0" distB="0" distL="0" distR="0" wp14:anchorId="6837AA49" wp14:editId="53A962D3">
            <wp:extent cx="2962275" cy="2381250"/>
            <wp:effectExtent l="76200" t="76200" r="142875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D0918A" w14:textId="13DA9116" w:rsidR="00280394" w:rsidRDefault="00280394" w:rsidP="00B8007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1F42945" wp14:editId="7B99EEC9">
            <wp:extent cx="2971800" cy="2333625"/>
            <wp:effectExtent l="76200" t="76200" r="133350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 w:rsidR="00DF7CE8">
        <w:rPr>
          <w:noProof/>
        </w:rPr>
        <w:drawing>
          <wp:inline distT="0" distB="0" distL="0" distR="0" wp14:anchorId="26597DB5" wp14:editId="1568D0DD">
            <wp:extent cx="2962275" cy="2314575"/>
            <wp:effectExtent l="76200" t="76200" r="142875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FCBFBA" w14:textId="2DE1A33A" w:rsidR="004F04AA" w:rsidRDefault="004F04AA" w:rsidP="00B8007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43FB3BF" w14:textId="77777777" w:rsidR="004F04AA" w:rsidRPr="00B8007C" w:rsidRDefault="004F04AA" w:rsidP="00B8007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A8815B0" w14:textId="5532EF02" w:rsidR="00C73420" w:rsidRPr="004F04AA" w:rsidRDefault="00C73420" w:rsidP="004F04AA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4F04AA">
        <w:rPr>
          <w:rFonts w:ascii="Century Gothic" w:hAnsi="Century Gothic" w:cs="Arial"/>
          <w:sz w:val="22"/>
          <w:szCs w:val="24"/>
        </w:rPr>
        <w:lastRenderedPageBreak/>
        <w:t xml:space="preserve">Bina geneli bağımsız bölüm kapılarına yapıştırılmış reklam etiketleri temizlenmiştir.  </w:t>
      </w:r>
    </w:p>
    <w:p w14:paraId="1E0800FC" w14:textId="0B6CE17B" w:rsidR="00C73420" w:rsidRPr="00E45B07" w:rsidRDefault="00E45B07" w:rsidP="004F04AA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331DA45" wp14:editId="6B82F950">
            <wp:extent cx="3171436" cy="256032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38" cy="256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04AA">
        <w:rPr>
          <w:rFonts w:ascii="Century Gothic" w:hAnsi="Century Gothic" w:cs="Arial"/>
          <w:sz w:val="24"/>
          <w:szCs w:val="24"/>
        </w:rPr>
        <w:t xml:space="preserve">   </w:t>
      </w:r>
      <w:r w:rsidR="00693221">
        <w:rPr>
          <w:noProof/>
        </w:rPr>
        <w:drawing>
          <wp:inline distT="0" distB="0" distL="0" distR="0" wp14:anchorId="5509E2A1" wp14:editId="45F9699D">
            <wp:extent cx="2980055" cy="2361756"/>
            <wp:effectExtent l="76200" t="76200" r="125095" b="13398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3" cy="2381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3A54BF" w14:textId="66B28AEA" w:rsidR="00AA37A0" w:rsidRPr="004F04AA" w:rsidRDefault="00AA37A0" w:rsidP="004F04AA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4F04AA">
        <w:rPr>
          <w:rFonts w:ascii="Century Gothic" w:hAnsi="Century Gothic" w:cs="Arial"/>
          <w:sz w:val="22"/>
          <w:szCs w:val="24"/>
        </w:rPr>
        <w:t>Açık otopark alanındaki yabani otların temizliği gerçekleştirilmiş ve ilgili alana ot kurutucu ilaç uygulaması yapılmıştır.</w:t>
      </w:r>
    </w:p>
    <w:p w14:paraId="6FE8F071" w14:textId="741D5AEE" w:rsidR="002719FB" w:rsidRDefault="002719FB" w:rsidP="001C7AB2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E74F18B" wp14:editId="75A5C9D0">
            <wp:extent cx="2952750" cy="2209800"/>
            <wp:effectExtent l="76200" t="76200" r="133350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7AB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B1CFA84" wp14:editId="30534128">
            <wp:extent cx="2989580" cy="2200275"/>
            <wp:effectExtent l="76200" t="76200" r="134620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E3FE6B" w14:textId="734E5EE1" w:rsidR="002719FB" w:rsidRPr="002719FB" w:rsidRDefault="001C7AB2" w:rsidP="002719F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t xml:space="preserve"> </w:t>
      </w:r>
      <w:r w:rsidR="00AE6A23">
        <w:rPr>
          <w:noProof/>
        </w:rPr>
        <w:drawing>
          <wp:inline distT="0" distB="0" distL="0" distR="0" wp14:anchorId="1E3B77CC" wp14:editId="7BF107AA">
            <wp:extent cx="2933700" cy="221932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E6A23">
        <w:rPr>
          <w:noProof/>
        </w:rPr>
        <w:drawing>
          <wp:inline distT="0" distB="0" distL="0" distR="0" wp14:anchorId="66FD6544" wp14:editId="33366DBF">
            <wp:extent cx="2981325" cy="221932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9847A" w14:textId="60210AAA" w:rsidR="00AA37A0" w:rsidRPr="001C7AB2" w:rsidRDefault="00AA37A0" w:rsidP="001C7AB2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C7AB2">
        <w:rPr>
          <w:rFonts w:ascii="Century Gothic" w:hAnsi="Century Gothic" w:cs="Arial"/>
          <w:sz w:val="22"/>
          <w:szCs w:val="24"/>
        </w:rPr>
        <w:lastRenderedPageBreak/>
        <w:t>Ortak alan duvarlarındaki lekeler temizlenmiştir.</w:t>
      </w:r>
    </w:p>
    <w:p w14:paraId="6EA305EE" w14:textId="0FA27B6C" w:rsidR="00D2368B" w:rsidRDefault="00362F61" w:rsidP="001C7AB2">
      <w:pPr>
        <w:pStyle w:val="ListeParagraf"/>
        <w:spacing w:line="360" w:lineRule="auto"/>
        <w:ind w:left="1005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739AB81" wp14:editId="0EB2986F">
            <wp:extent cx="2971800" cy="2333625"/>
            <wp:effectExtent l="76200" t="76200" r="133350" b="14287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751D5" w14:textId="7FA36902" w:rsidR="002D26DC" w:rsidRPr="001C7AB2" w:rsidRDefault="002D26DC" w:rsidP="001C7AB2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C7AB2">
        <w:rPr>
          <w:rFonts w:ascii="Century Gothic" w:hAnsi="Century Gothic" w:cs="Arial"/>
          <w:sz w:val="22"/>
          <w:szCs w:val="24"/>
        </w:rPr>
        <w:t>Çöp konteyner</w:t>
      </w:r>
      <w:r w:rsidR="00916078" w:rsidRPr="001C7AB2">
        <w:rPr>
          <w:rFonts w:ascii="Century Gothic" w:hAnsi="Century Gothic" w:cs="Arial"/>
          <w:sz w:val="22"/>
          <w:szCs w:val="24"/>
        </w:rPr>
        <w:t>ler</w:t>
      </w:r>
      <w:r w:rsidR="001C7AB2">
        <w:rPr>
          <w:rFonts w:ascii="Century Gothic" w:hAnsi="Century Gothic" w:cs="Arial"/>
          <w:sz w:val="22"/>
          <w:szCs w:val="24"/>
        </w:rPr>
        <w:t>i dezenfekte edilmektedir.</w:t>
      </w:r>
    </w:p>
    <w:p w14:paraId="2BFD65BC" w14:textId="4FEF4723" w:rsidR="002D26DC" w:rsidRPr="002D26DC" w:rsidRDefault="002D26DC" w:rsidP="001C7AB2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7981B10" wp14:editId="058E467C">
            <wp:extent cx="2952750" cy="2324100"/>
            <wp:effectExtent l="76200" t="76200" r="13335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7AB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E73ECF5" wp14:editId="626340A3">
            <wp:extent cx="2962275" cy="2324100"/>
            <wp:effectExtent l="76200" t="76200" r="142875" b="133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F9D426" w14:textId="5672D470" w:rsidR="00AA37A0" w:rsidRPr="001C7AB2" w:rsidRDefault="00AA37A0" w:rsidP="001C7AB2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C7AB2">
        <w:rPr>
          <w:rFonts w:ascii="Century Gothic" w:hAnsi="Century Gothic" w:cs="Arial"/>
          <w:sz w:val="22"/>
          <w:szCs w:val="24"/>
        </w:rPr>
        <w:t>Bina geneli acil çıkış uyarı levhalarının temizliği gerçekleştirilmiştir.</w:t>
      </w:r>
    </w:p>
    <w:p w14:paraId="1E92B8D9" w14:textId="52C73DFD" w:rsidR="00362F61" w:rsidRPr="00C73420" w:rsidRDefault="002E0195" w:rsidP="001C7AB2">
      <w:pPr>
        <w:pStyle w:val="ListeParagraf"/>
        <w:spacing w:line="360" w:lineRule="auto"/>
        <w:ind w:left="1005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82C78FA" wp14:editId="0FA5816F">
            <wp:extent cx="2943225" cy="2295525"/>
            <wp:effectExtent l="76200" t="76200" r="142875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FA142C" w14:textId="339F4807" w:rsidR="0021703E" w:rsidRPr="001C7AB2" w:rsidRDefault="0021703E" w:rsidP="001C7AB2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C7AB2">
        <w:rPr>
          <w:rFonts w:ascii="Century Gothic" w:hAnsi="Century Gothic" w:cs="Arial"/>
          <w:sz w:val="22"/>
          <w:szCs w:val="24"/>
        </w:rPr>
        <w:lastRenderedPageBreak/>
        <w:t>Bina geneli ortak alan iç mekan bitkilerinin periyodik bakım</w:t>
      </w:r>
      <w:r w:rsidR="001C7AB2">
        <w:rPr>
          <w:rFonts w:ascii="Century Gothic" w:hAnsi="Century Gothic" w:cs="Arial"/>
          <w:sz w:val="22"/>
          <w:szCs w:val="24"/>
        </w:rPr>
        <w:t xml:space="preserve"> faaliyeti gerçekleştirilmektedir.</w:t>
      </w:r>
    </w:p>
    <w:p w14:paraId="270B23CC" w14:textId="19DE5E8D" w:rsidR="00DF6991" w:rsidRPr="0021703E" w:rsidRDefault="0021703E" w:rsidP="001C7AB2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CEEF33C" wp14:editId="41A31CEE">
            <wp:extent cx="2943225" cy="2438400"/>
            <wp:effectExtent l="76200" t="76200" r="142875" b="13335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7AB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4AACDCD" wp14:editId="29C95325">
            <wp:extent cx="2981325" cy="2447925"/>
            <wp:effectExtent l="76200" t="76200" r="142875" b="14287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6301B" w14:textId="4C35427B" w:rsidR="00CD49D4" w:rsidRDefault="001C7AB2" w:rsidP="001C7AB2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t xml:space="preserve"> </w:t>
      </w:r>
      <w:r w:rsidR="00DF6991">
        <w:rPr>
          <w:noProof/>
        </w:rPr>
        <w:drawing>
          <wp:inline distT="0" distB="0" distL="0" distR="0" wp14:anchorId="10B73E7A" wp14:editId="0CFE49A4">
            <wp:extent cx="2933700" cy="2428875"/>
            <wp:effectExtent l="76200" t="76200" r="133350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F6991">
        <w:rPr>
          <w:noProof/>
        </w:rPr>
        <w:drawing>
          <wp:inline distT="0" distB="0" distL="0" distR="0" wp14:anchorId="3D074C1E" wp14:editId="370C11AE">
            <wp:extent cx="3009900" cy="2447925"/>
            <wp:effectExtent l="76200" t="76200" r="133350" b="1428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6A174" w14:textId="6A1F2EE8" w:rsidR="00DF6991" w:rsidRDefault="001C7AB2" w:rsidP="001C7AB2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t xml:space="preserve"> </w:t>
      </w:r>
      <w:r w:rsidR="00DF6991">
        <w:rPr>
          <w:noProof/>
        </w:rPr>
        <w:drawing>
          <wp:inline distT="0" distB="0" distL="0" distR="0" wp14:anchorId="29BC02C2" wp14:editId="66F9EF20">
            <wp:extent cx="2943225" cy="2457450"/>
            <wp:effectExtent l="76200" t="76200" r="142875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13DFF">
        <w:rPr>
          <w:noProof/>
        </w:rPr>
        <w:drawing>
          <wp:inline distT="0" distB="0" distL="0" distR="0" wp14:anchorId="55D84298" wp14:editId="3453B847">
            <wp:extent cx="2990850" cy="2447925"/>
            <wp:effectExtent l="76200" t="76200" r="133350" b="1428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FFD92" w14:textId="4E75E40C" w:rsidR="00113DFF" w:rsidRDefault="001C7AB2" w:rsidP="001C7AB2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lastRenderedPageBreak/>
        <w:t xml:space="preserve"> </w:t>
      </w:r>
      <w:r w:rsidR="00113DFF">
        <w:rPr>
          <w:noProof/>
        </w:rPr>
        <w:drawing>
          <wp:inline distT="0" distB="0" distL="0" distR="0" wp14:anchorId="28E58746" wp14:editId="2E42A3BB">
            <wp:extent cx="2905125" cy="239077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802DF">
        <w:rPr>
          <w:noProof/>
        </w:rPr>
        <w:drawing>
          <wp:inline distT="0" distB="0" distL="0" distR="0" wp14:anchorId="43F4F838" wp14:editId="5128E279">
            <wp:extent cx="3019425" cy="2390775"/>
            <wp:effectExtent l="76200" t="76200" r="142875" b="1428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8212DF" w14:textId="244340C7" w:rsidR="003C4BEF" w:rsidRDefault="001C7AB2" w:rsidP="001C7AB2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t xml:space="preserve"> </w:t>
      </w:r>
      <w:r w:rsidR="00392B20">
        <w:rPr>
          <w:noProof/>
        </w:rPr>
        <w:drawing>
          <wp:inline distT="0" distB="0" distL="0" distR="0" wp14:anchorId="24366193" wp14:editId="5EEF72E3">
            <wp:extent cx="2943225" cy="244792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92B20">
        <w:rPr>
          <w:noProof/>
        </w:rPr>
        <w:drawing>
          <wp:inline distT="0" distB="0" distL="0" distR="0" wp14:anchorId="45B1046F" wp14:editId="21FC1A00">
            <wp:extent cx="2962275" cy="2447925"/>
            <wp:effectExtent l="76200" t="76200" r="142875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01113" w14:textId="5C05EF3D" w:rsidR="002D26DC" w:rsidRPr="005D4883" w:rsidRDefault="003C4BEF" w:rsidP="005D4883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75012A7" wp14:editId="47FC3A7D">
            <wp:extent cx="3000375" cy="2399665"/>
            <wp:effectExtent l="76200" t="76200" r="142875" b="13398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15" cy="2416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7AB2">
        <w:rPr>
          <w:rFonts w:ascii="Century Gothic" w:hAnsi="Century Gothic" w:cs="Arial"/>
          <w:sz w:val="24"/>
          <w:szCs w:val="24"/>
        </w:rPr>
        <w:t xml:space="preserve">   </w:t>
      </w:r>
      <w:r w:rsidR="007D7527">
        <w:rPr>
          <w:noProof/>
        </w:rPr>
        <w:drawing>
          <wp:inline distT="0" distB="0" distL="0" distR="0" wp14:anchorId="0C25B3D8" wp14:editId="49F8BC19">
            <wp:extent cx="2914650" cy="2400300"/>
            <wp:effectExtent l="76200" t="76200" r="133350" b="13335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26DC" w:rsidRPr="005D4883" w:rsidSect="00896F6D">
      <w:headerReference w:type="default" r:id="rId72"/>
      <w:footerReference w:type="default" r:id="rId73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38042" w14:textId="77777777" w:rsidR="00667EB5" w:rsidRDefault="00667EB5">
      <w:r>
        <w:separator/>
      </w:r>
    </w:p>
  </w:endnote>
  <w:endnote w:type="continuationSeparator" w:id="0">
    <w:p w14:paraId="3BDB32BC" w14:textId="77777777" w:rsidR="00667EB5" w:rsidRDefault="0066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B6FD8D1" w:rsidR="00C317F0" w:rsidRDefault="00C317F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13EC" w:rsidRPr="005C13EC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C317F0" w:rsidRDefault="00C317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6B9EC" w14:textId="77777777" w:rsidR="00667EB5" w:rsidRDefault="00667EB5">
      <w:r>
        <w:separator/>
      </w:r>
    </w:p>
  </w:footnote>
  <w:footnote w:type="continuationSeparator" w:id="0">
    <w:p w14:paraId="69708C47" w14:textId="77777777" w:rsidR="00667EB5" w:rsidRDefault="00667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317F0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C317F0" w:rsidRPr="005F04E6" w:rsidRDefault="00C317F0" w:rsidP="00DB14C9">
          <w:pPr>
            <w:rPr>
              <w:sz w:val="2"/>
            </w:rPr>
          </w:pPr>
        </w:p>
        <w:p w14:paraId="79590053" w14:textId="2E7D03BC" w:rsidR="00C317F0" w:rsidRPr="00BF4AB8" w:rsidRDefault="00C317F0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61D75DB8" w:rsidR="00C317F0" w:rsidRDefault="00C317F0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14:paraId="36FA07C6" w14:textId="77777777" w:rsidR="00C317F0" w:rsidRPr="002937ED" w:rsidRDefault="00C317F0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C317F0" w:rsidRPr="002937ED" w:rsidRDefault="00C317F0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C317F0" w:rsidRPr="002937ED" w:rsidRDefault="00C317F0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C317F0" w:rsidRPr="00ED03AA" w:rsidRDefault="00C317F0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B2E3F"/>
    <w:multiLevelType w:val="hybridMultilevel"/>
    <w:tmpl w:val="2E503D40"/>
    <w:lvl w:ilvl="0" w:tplc="4B985F3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D612F"/>
    <w:multiLevelType w:val="hybridMultilevel"/>
    <w:tmpl w:val="5B86A382"/>
    <w:lvl w:ilvl="0" w:tplc="12408C0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4" w15:restartNumberingAfterBreak="0">
    <w:nsid w:val="76916BAC"/>
    <w:multiLevelType w:val="hybridMultilevel"/>
    <w:tmpl w:val="81C4CC26"/>
    <w:lvl w:ilvl="0" w:tplc="380A48DC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5"/>
  </w:num>
  <w:num w:numId="5">
    <w:abstractNumId w:val="12"/>
  </w:num>
  <w:num w:numId="6">
    <w:abstractNumId w:val="6"/>
  </w:num>
  <w:num w:numId="7">
    <w:abstractNumId w:val="13"/>
  </w:num>
  <w:num w:numId="8">
    <w:abstractNumId w:val="39"/>
  </w:num>
  <w:num w:numId="9">
    <w:abstractNumId w:val="1"/>
  </w:num>
  <w:num w:numId="10">
    <w:abstractNumId w:val="41"/>
  </w:num>
  <w:num w:numId="11">
    <w:abstractNumId w:val="25"/>
  </w:num>
  <w:num w:numId="12">
    <w:abstractNumId w:val="22"/>
  </w:num>
  <w:num w:numId="13">
    <w:abstractNumId w:val="17"/>
  </w:num>
  <w:num w:numId="14">
    <w:abstractNumId w:val="32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8"/>
  </w:num>
  <w:num w:numId="19">
    <w:abstractNumId w:val="43"/>
  </w:num>
  <w:num w:numId="20">
    <w:abstractNumId w:val="4"/>
  </w:num>
  <w:num w:numId="21">
    <w:abstractNumId w:val="30"/>
  </w:num>
  <w:num w:numId="22">
    <w:abstractNumId w:val="16"/>
  </w:num>
  <w:num w:numId="23">
    <w:abstractNumId w:val="23"/>
  </w:num>
  <w:num w:numId="24">
    <w:abstractNumId w:val="36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1"/>
  </w:num>
  <w:num w:numId="30">
    <w:abstractNumId w:val="26"/>
  </w:num>
  <w:num w:numId="31">
    <w:abstractNumId w:val="38"/>
  </w:num>
  <w:num w:numId="32">
    <w:abstractNumId w:val="34"/>
  </w:num>
  <w:num w:numId="33">
    <w:abstractNumId w:val="37"/>
  </w:num>
  <w:num w:numId="34">
    <w:abstractNumId w:val="42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40"/>
  </w:num>
  <w:num w:numId="41">
    <w:abstractNumId w:val="15"/>
  </w:num>
  <w:num w:numId="42">
    <w:abstractNumId w:val="18"/>
  </w:num>
  <w:num w:numId="43">
    <w:abstractNumId w:val="8"/>
  </w:num>
  <w:num w:numId="44">
    <w:abstractNumId w:val="33"/>
  </w:num>
  <w:num w:numId="45">
    <w:abstractNumId w:val="44"/>
  </w:num>
  <w:num w:numId="46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20A"/>
    <w:rsid w:val="00001844"/>
    <w:rsid w:val="00001851"/>
    <w:rsid w:val="00003F2E"/>
    <w:rsid w:val="00005734"/>
    <w:rsid w:val="000064FE"/>
    <w:rsid w:val="000068EC"/>
    <w:rsid w:val="000104B1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B6"/>
    <w:rsid w:val="0003622A"/>
    <w:rsid w:val="0004009E"/>
    <w:rsid w:val="00041B14"/>
    <w:rsid w:val="00042DDA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F4D"/>
    <w:rsid w:val="00073445"/>
    <w:rsid w:val="00074D8A"/>
    <w:rsid w:val="0007732D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A1667"/>
    <w:rsid w:val="000A1E69"/>
    <w:rsid w:val="000A257A"/>
    <w:rsid w:val="000A262E"/>
    <w:rsid w:val="000A2E1C"/>
    <w:rsid w:val="000A3F34"/>
    <w:rsid w:val="000A53CD"/>
    <w:rsid w:val="000A6033"/>
    <w:rsid w:val="000B0E6D"/>
    <w:rsid w:val="000B12C4"/>
    <w:rsid w:val="000B1B3C"/>
    <w:rsid w:val="000B369C"/>
    <w:rsid w:val="000B4199"/>
    <w:rsid w:val="000B4BA2"/>
    <w:rsid w:val="000B550D"/>
    <w:rsid w:val="000B5915"/>
    <w:rsid w:val="000C058D"/>
    <w:rsid w:val="000C074B"/>
    <w:rsid w:val="000C1B88"/>
    <w:rsid w:val="000C4EC0"/>
    <w:rsid w:val="000C5AE0"/>
    <w:rsid w:val="000C7213"/>
    <w:rsid w:val="000C7FBA"/>
    <w:rsid w:val="000D0ED9"/>
    <w:rsid w:val="000D21FF"/>
    <w:rsid w:val="000D22A2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C3D"/>
    <w:rsid w:val="000F1CFA"/>
    <w:rsid w:val="000F1E42"/>
    <w:rsid w:val="000F2D23"/>
    <w:rsid w:val="000F3395"/>
    <w:rsid w:val="000F3C94"/>
    <w:rsid w:val="0010087D"/>
    <w:rsid w:val="00100C99"/>
    <w:rsid w:val="00101B16"/>
    <w:rsid w:val="001027BB"/>
    <w:rsid w:val="0010379E"/>
    <w:rsid w:val="00107371"/>
    <w:rsid w:val="00107A6B"/>
    <w:rsid w:val="00110525"/>
    <w:rsid w:val="001108AC"/>
    <w:rsid w:val="00113DFF"/>
    <w:rsid w:val="001140FF"/>
    <w:rsid w:val="001151C2"/>
    <w:rsid w:val="00115EB2"/>
    <w:rsid w:val="00116330"/>
    <w:rsid w:val="00116539"/>
    <w:rsid w:val="00116807"/>
    <w:rsid w:val="00117781"/>
    <w:rsid w:val="00121224"/>
    <w:rsid w:val="00121509"/>
    <w:rsid w:val="00121E14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B06"/>
    <w:rsid w:val="00135183"/>
    <w:rsid w:val="00135A9D"/>
    <w:rsid w:val="00135C98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EC2"/>
    <w:rsid w:val="001924D6"/>
    <w:rsid w:val="00192BCD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6192"/>
    <w:rsid w:val="001C6B8C"/>
    <w:rsid w:val="001C71F1"/>
    <w:rsid w:val="001C7AB2"/>
    <w:rsid w:val="001D05BB"/>
    <w:rsid w:val="001D0D9D"/>
    <w:rsid w:val="001D2D06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BC2"/>
    <w:rsid w:val="001F57B0"/>
    <w:rsid w:val="001F67F0"/>
    <w:rsid w:val="00203090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703E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6013"/>
    <w:rsid w:val="00237149"/>
    <w:rsid w:val="002379D4"/>
    <w:rsid w:val="00240B85"/>
    <w:rsid w:val="002410F3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19FB"/>
    <w:rsid w:val="002727EC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1299"/>
    <w:rsid w:val="0029286F"/>
    <w:rsid w:val="00292FB3"/>
    <w:rsid w:val="00293735"/>
    <w:rsid w:val="002937ED"/>
    <w:rsid w:val="00293978"/>
    <w:rsid w:val="002949BD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778"/>
    <w:rsid w:val="002B6BF1"/>
    <w:rsid w:val="002C1ECA"/>
    <w:rsid w:val="002C2495"/>
    <w:rsid w:val="002C2DC2"/>
    <w:rsid w:val="002C436C"/>
    <w:rsid w:val="002C4808"/>
    <w:rsid w:val="002C4F29"/>
    <w:rsid w:val="002C6EDF"/>
    <w:rsid w:val="002D11CC"/>
    <w:rsid w:val="002D1825"/>
    <w:rsid w:val="002D26DC"/>
    <w:rsid w:val="002D30A4"/>
    <w:rsid w:val="002D4635"/>
    <w:rsid w:val="002D58FB"/>
    <w:rsid w:val="002D5D24"/>
    <w:rsid w:val="002D77E1"/>
    <w:rsid w:val="002D78A9"/>
    <w:rsid w:val="002D7B8D"/>
    <w:rsid w:val="002E0195"/>
    <w:rsid w:val="002E15DC"/>
    <w:rsid w:val="002E2641"/>
    <w:rsid w:val="002E4CFB"/>
    <w:rsid w:val="002E7B06"/>
    <w:rsid w:val="002F02F1"/>
    <w:rsid w:val="002F11AA"/>
    <w:rsid w:val="002F1A43"/>
    <w:rsid w:val="002F1EB0"/>
    <w:rsid w:val="002F290D"/>
    <w:rsid w:val="002F5753"/>
    <w:rsid w:val="002F6B0D"/>
    <w:rsid w:val="002F76B4"/>
    <w:rsid w:val="002F7760"/>
    <w:rsid w:val="00300D55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7AA"/>
    <w:rsid w:val="003207E4"/>
    <w:rsid w:val="003214C3"/>
    <w:rsid w:val="003218D8"/>
    <w:rsid w:val="00326368"/>
    <w:rsid w:val="003270C5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47B4A"/>
    <w:rsid w:val="0035103B"/>
    <w:rsid w:val="00351164"/>
    <w:rsid w:val="00352648"/>
    <w:rsid w:val="0035584E"/>
    <w:rsid w:val="003563F0"/>
    <w:rsid w:val="00356F06"/>
    <w:rsid w:val="00357ECF"/>
    <w:rsid w:val="00361745"/>
    <w:rsid w:val="00361839"/>
    <w:rsid w:val="003626F1"/>
    <w:rsid w:val="00362F6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8578B"/>
    <w:rsid w:val="003876A9"/>
    <w:rsid w:val="00387A3B"/>
    <w:rsid w:val="00387B74"/>
    <w:rsid w:val="00390417"/>
    <w:rsid w:val="00390835"/>
    <w:rsid w:val="0039164F"/>
    <w:rsid w:val="00392336"/>
    <w:rsid w:val="003923DB"/>
    <w:rsid w:val="00392921"/>
    <w:rsid w:val="00392B20"/>
    <w:rsid w:val="00394DCA"/>
    <w:rsid w:val="00396E04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6"/>
    <w:rsid w:val="003C6D64"/>
    <w:rsid w:val="003D07D0"/>
    <w:rsid w:val="003D0E9E"/>
    <w:rsid w:val="003D1C9E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7FC6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AC7"/>
    <w:rsid w:val="004140CC"/>
    <w:rsid w:val="00416D05"/>
    <w:rsid w:val="00420FE2"/>
    <w:rsid w:val="00423295"/>
    <w:rsid w:val="00424D53"/>
    <w:rsid w:val="00426002"/>
    <w:rsid w:val="004277A2"/>
    <w:rsid w:val="00427DBA"/>
    <w:rsid w:val="0043379C"/>
    <w:rsid w:val="00433E4B"/>
    <w:rsid w:val="00435223"/>
    <w:rsid w:val="00435FA7"/>
    <w:rsid w:val="004372F2"/>
    <w:rsid w:val="0044519F"/>
    <w:rsid w:val="0044520D"/>
    <w:rsid w:val="00445D3A"/>
    <w:rsid w:val="00445E86"/>
    <w:rsid w:val="0045164B"/>
    <w:rsid w:val="00452DBD"/>
    <w:rsid w:val="0045354D"/>
    <w:rsid w:val="0045399A"/>
    <w:rsid w:val="0045414A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6DD1"/>
    <w:rsid w:val="004773C9"/>
    <w:rsid w:val="004773DB"/>
    <w:rsid w:val="004802C0"/>
    <w:rsid w:val="004838A5"/>
    <w:rsid w:val="00484AB7"/>
    <w:rsid w:val="00486165"/>
    <w:rsid w:val="0048729C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F11"/>
    <w:rsid w:val="004B11ED"/>
    <w:rsid w:val="004B270C"/>
    <w:rsid w:val="004B336E"/>
    <w:rsid w:val="004B35CE"/>
    <w:rsid w:val="004B3849"/>
    <w:rsid w:val="004B3E70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67D4"/>
    <w:rsid w:val="004D7A21"/>
    <w:rsid w:val="004E0EE9"/>
    <w:rsid w:val="004E19EA"/>
    <w:rsid w:val="004E1F21"/>
    <w:rsid w:val="004E2079"/>
    <w:rsid w:val="004E272A"/>
    <w:rsid w:val="004E4398"/>
    <w:rsid w:val="004E5540"/>
    <w:rsid w:val="004E58F0"/>
    <w:rsid w:val="004E5A94"/>
    <w:rsid w:val="004E6BFE"/>
    <w:rsid w:val="004E7429"/>
    <w:rsid w:val="004E7646"/>
    <w:rsid w:val="004F04AA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4AAE"/>
    <w:rsid w:val="00505599"/>
    <w:rsid w:val="005059E1"/>
    <w:rsid w:val="00506B35"/>
    <w:rsid w:val="00510FB3"/>
    <w:rsid w:val="00511ED1"/>
    <w:rsid w:val="005140A7"/>
    <w:rsid w:val="005205ED"/>
    <w:rsid w:val="00520FBF"/>
    <w:rsid w:val="005221CE"/>
    <w:rsid w:val="00523219"/>
    <w:rsid w:val="00524921"/>
    <w:rsid w:val="00524BD3"/>
    <w:rsid w:val="0052572C"/>
    <w:rsid w:val="00526262"/>
    <w:rsid w:val="0052673E"/>
    <w:rsid w:val="00526E97"/>
    <w:rsid w:val="00530EF5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4002D"/>
    <w:rsid w:val="005409D8"/>
    <w:rsid w:val="00540E20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62808"/>
    <w:rsid w:val="00564235"/>
    <w:rsid w:val="00564310"/>
    <w:rsid w:val="005651AA"/>
    <w:rsid w:val="00565937"/>
    <w:rsid w:val="00565CD2"/>
    <w:rsid w:val="00566C4B"/>
    <w:rsid w:val="005714A0"/>
    <w:rsid w:val="00571B57"/>
    <w:rsid w:val="00573891"/>
    <w:rsid w:val="00573DB9"/>
    <w:rsid w:val="00576662"/>
    <w:rsid w:val="00577548"/>
    <w:rsid w:val="00581AE6"/>
    <w:rsid w:val="00582EE2"/>
    <w:rsid w:val="00585E92"/>
    <w:rsid w:val="0058754D"/>
    <w:rsid w:val="00590109"/>
    <w:rsid w:val="005916BE"/>
    <w:rsid w:val="005917AB"/>
    <w:rsid w:val="005947C7"/>
    <w:rsid w:val="00596635"/>
    <w:rsid w:val="00596A44"/>
    <w:rsid w:val="00597FDE"/>
    <w:rsid w:val="005A04DD"/>
    <w:rsid w:val="005A0636"/>
    <w:rsid w:val="005A08C0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3EC"/>
    <w:rsid w:val="005C1F4B"/>
    <w:rsid w:val="005C2C2C"/>
    <w:rsid w:val="005C2F28"/>
    <w:rsid w:val="005C2F43"/>
    <w:rsid w:val="005C2FD4"/>
    <w:rsid w:val="005C39EC"/>
    <w:rsid w:val="005C40CD"/>
    <w:rsid w:val="005C4341"/>
    <w:rsid w:val="005C463D"/>
    <w:rsid w:val="005C4F4F"/>
    <w:rsid w:val="005C729E"/>
    <w:rsid w:val="005D14D1"/>
    <w:rsid w:val="005D26D2"/>
    <w:rsid w:val="005D2AA7"/>
    <w:rsid w:val="005D4883"/>
    <w:rsid w:val="005D4AC6"/>
    <w:rsid w:val="005E0647"/>
    <w:rsid w:val="005E0A24"/>
    <w:rsid w:val="005E1DE1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1B23"/>
    <w:rsid w:val="00622137"/>
    <w:rsid w:val="00622699"/>
    <w:rsid w:val="00622A6B"/>
    <w:rsid w:val="006235EB"/>
    <w:rsid w:val="00626AB9"/>
    <w:rsid w:val="006308E7"/>
    <w:rsid w:val="00630A6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1422"/>
    <w:rsid w:val="00651E47"/>
    <w:rsid w:val="00653D2A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67EB5"/>
    <w:rsid w:val="00671543"/>
    <w:rsid w:val="00672D9F"/>
    <w:rsid w:val="00673915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DA6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C77"/>
    <w:rsid w:val="006B1DFC"/>
    <w:rsid w:val="006B2CC4"/>
    <w:rsid w:val="006B3A04"/>
    <w:rsid w:val="006B7F48"/>
    <w:rsid w:val="006C0A13"/>
    <w:rsid w:val="006C2327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3930"/>
    <w:rsid w:val="006D39BB"/>
    <w:rsid w:val="006D3B37"/>
    <w:rsid w:val="006D3D42"/>
    <w:rsid w:val="006D57DA"/>
    <w:rsid w:val="006D665B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5E09"/>
    <w:rsid w:val="006E616D"/>
    <w:rsid w:val="006E67EE"/>
    <w:rsid w:val="006E705D"/>
    <w:rsid w:val="006E71E5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945"/>
    <w:rsid w:val="006F6F6D"/>
    <w:rsid w:val="006F72F0"/>
    <w:rsid w:val="006F7715"/>
    <w:rsid w:val="006F7A2C"/>
    <w:rsid w:val="00700C23"/>
    <w:rsid w:val="007028D6"/>
    <w:rsid w:val="0070325F"/>
    <w:rsid w:val="00705038"/>
    <w:rsid w:val="00710DFA"/>
    <w:rsid w:val="00711C04"/>
    <w:rsid w:val="0071208B"/>
    <w:rsid w:val="00712EFE"/>
    <w:rsid w:val="0071405D"/>
    <w:rsid w:val="00715240"/>
    <w:rsid w:val="007161C2"/>
    <w:rsid w:val="00716710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ECD"/>
    <w:rsid w:val="00731094"/>
    <w:rsid w:val="007322B6"/>
    <w:rsid w:val="0073236A"/>
    <w:rsid w:val="00734FAA"/>
    <w:rsid w:val="00736390"/>
    <w:rsid w:val="00737A07"/>
    <w:rsid w:val="00740FBF"/>
    <w:rsid w:val="007414EE"/>
    <w:rsid w:val="0074253C"/>
    <w:rsid w:val="007445E5"/>
    <w:rsid w:val="00744A76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8B0"/>
    <w:rsid w:val="007936E8"/>
    <w:rsid w:val="0079419D"/>
    <w:rsid w:val="00795776"/>
    <w:rsid w:val="007976A9"/>
    <w:rsid w:val="007A0AA0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4165"/>
    <w:rsid w:val="007B4280"/>
    <w:rsid w:val="007C073B"/>
    <w:rsid w:val="007C2DE3"/>
    <w:rsid w:val="007C338E"/>
    <w:rsid w:val="007C3409"/>
    <w:rsid w:val="007C3D41"/>
    <w:rsid w:val="007C4818"/>
    <w:rsid w:val="007C4948"/>
    <w:rsid w:val="007C5D18"/>
    <w:rsid w:val="007C6455"/>
    <w:rsid w:val="007C7065"/>
    <w:rsid w:val="007C70BC"/>
    <w:rsid w:val="007C7CFB"/>
    <w:rsid w:val="007C7EFA"/>
    <w:rsid w:val="007D0401"/>
    <w:rsid w:val="007D489C"/>
    <w:rsid w:val="007D4B14"/>
    <w:rsid w:val="007D7527"/>
    <w:rsid w:val="007D7C5E"/>
    <w:rsid w:val="007E01D5"/>
    <w:rsid w:val="007E5098"/>
    <w:rsid w:val="007E5D24"/>
    <w:rsid w:val="007E738C"/>
    <w:rsid w:val="007F051D"/>
    <w:rsid w:val="007F063E"/>
    <w:rsid w:val="007F0A93"/>
    <w:rsid w:val="007F1C6C"/>
    <w:rsid w:val="007F2911"/>
    <w:rsid w:val="007F2CD0"/>
    <w:rsid w:val="007F368D"/>
    <w:rsid w:val="007F4249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55B"/>
    <w:rsid w:val="008076B1"/>
    <w:rsid w:val="008105D7"/>
    <w:rsid w:val="008110D6"/>
    <w:rsid w:val="00811468"/>
    <w:rsid w:val="00811D81"/>
    <w:rsid w:val="00813EDE"/>
    <w:rsid w:val="00814B98"/>
    <w:rsid w:val="008173DB"/>
    <w:rsid w:val="00817ACA"/>
    <w:rsid w:val="008204A3"/>
    <w:rsid w:val="00820C81"/>
    <w:rsid w:val="00820F02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FDF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4AC7"/>
    <w:rsid w:val="00884EC8"/>
    <w:rsid w:val="00890BCB"/>
    <w:rsid w:val="00891389"/>
    <w:rsid w:val="00891443"/>
    <w:rsid w:val="00891980"/>
    <w:rsid w:val="0089249C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C12C8"/>
    <w:rsid w:val="008C1946"/>
    <w:rsid w:val="008C1B0D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7453"/>
    <w:rsid w:val="008C7A73"/>
    <w:rsid w:val="008C7FC0"/>
    <w:rsid w:val="008D0ECF"/>
    <w:rsid w:val="008D26E2"/>
    <w:rsid w:val="008D34D1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70E3"/>
    <w:rsid w:val="008E7415"/>
    <w:rsid w:val="008E77B0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C51"/>
    <w:rsid w:val="0093623C"/>
    <w:rsid w:val="00937DCF"/>
    <w:rsid w:val="009427C8"/>
    <w:rsid w:val="00943876"/>
    <w:rsid w:val="00943CBA"/>
    <w:rsid w:val="00947363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3C7E"/>
    <w:rsid w:val="00964251"/>
    <w:rsid w:val="00964CB0"/>
    <w:rsid w:val="009659DE"/>
    <w:rsid w:val="00965E4E"/>
    <w:rsid w:val="00966A14"/>
    <w:rsid w:val="009678FF"/>
    <w:rsid w:val="00970DA2"/>
    <w:rsid w:val="00971FF8"/>
    <w:rsid w:val="00972F72"/>
    <w:rsid w:val="00973405"/>
    <w:rsid w:val="00974B8F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748B"/>
    <w:rsid w:val="00987E3D"/>
    <w:rsid w:val="00990070"/>
    <w:rsid w:val="00992438"/>
    <w:rsid w:val="00993263"/>
    <w:rsid w:val="00993832"/>
    <w:rsid w:val="009965DE"/>
    <w:rsid w:val="00996D17"/>
    <w:rsid w:val="009A132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757E"/>
    <w:rsid w:val="009D1FC2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0CC"/>
    <w:rsid w:val="00A20F57"/>
    <w:rsid w:val="00A258AE"/>
    <w:rsid w:val="00A266EE"/>
    <w:rsid w:val="00A30402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235"/>
    <w:rsid w:val="00A518EC"/>
    <w:rsid w:val="00A51E78"/>
    <w:rsid w:val="00A521DC"/>
    <w:rsid w:val="00A53DBD"/>
    <w:rsid w:val="00A600DE"/>
    <w:rsid w:val="00A60B23"/>
    <w:rsid w:val="00A62D92"/>
    <w:rsid w:val="00A62F73"/>
    <w:rsid w:val="00A63989"/>
    <w:rsid w:val="00A63B01"/>
    <w:rsid w:val="00A65759"/>
    <w:rsid w:val="00A65C46"/>
    <w:rsid w:val="00A72016"/>
    <w:rsid w:val="00A727BC"/>
    <w:rsid w:val="00A72C77"/>
    <w:rsid w:val="00A73563"/>
    <w:rsid w:val="00A73F31"/>
    <w:rsid w:val="00A74D27"/>
    <w:rsid w:val="00A75F09"/>
    <w:rsid w:val="00A7776B"/>
    <w:rsid w:val="00A802DF"/>
    <w:rsid w:val="00A80805"/>
    <w:rsid w:val="00A81663"/>
    <w:rsid w:val="00A82B89"/>
    <w:rsid w:val="00A848C9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112B2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7939"/>
    <w:rsid w:val="00B409AF"/>
    <w:rsid w:val="00B40BAD"/>
    <w:rsid w:val="00B43E6B"/>
    <w:rsid w:val="00B45D64"/>
    <w:rsid w:val="00B47574"/>
    <w:rsid w:val="00B50EC8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384F"/>
    <w:rsid w:val="00B64762"/>
    <w:rsid w:val="00B657D5"/>
    <w:rsid w:val="00B661C5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007C"/>
    <w:rsid w:val="00B820FE"/>
    <w:rsid w:val="00B82703"/>
    <w:rsid w:val="00B8309F"/>
    <w:rsid w:val="00B8366C"/>
    <w:rsid w:val="00B83809"/>
    <w:rsid w:val="00B866D1"/>
    <w:rsid w:val="00B87F0F"/>
    <w:rsid w:val="00B9122B"/>
    <w:rsid w:val="00B9172D"/>
    <w:rsid w:val="00B94134"/>
    <w:rsid w:val="00B957A3"/>
    <w:rsid w:val="00B95CBF"/>
    <w:rsid w:val="00B9748E"/>
    <w:rsid w:val="00BA3D2E"/>
    <w:rsid w:val="00BA3F17"/>
    <w:rsid w:val="00BA422F"/>
    <w:rsid w:val="00BA577B"/>
    <w:rsid w:val="00BA7DEA"/>
    <w:rsid w:val="00BB00D9"/>
    <w:rsid w:val="00BB126D"/>
    <w:rsid w:val="00BB2D63"/>
    <w:rsid w:val="00BB38A7"/>
    <w:rsid w:val="00BB3E7E"/>
    <w:rsid w:val="00BB48AE"/>
    <w:rsid w:val="00BB4E30"/>
    <w:rsid w:val="00BB5A78"/>
    <w:rsid w:val="00BB604C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235E"/>
    <w:rsid w:val="00BD63E7"/>
    <w:rsid w:val="00BD6D25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F0287"/>
    <w:rsid w:val="00BF25A1"/>
    <w:rsid w:val="00BF32AC"/>
    <w:rsid w:val="00BF33AE"/>
    <w:rsid w:val="00BF4AB8"/>
    <w:rsid w:val="00BF6211"/>
    <w:rsid w:val="00BF6E69"/>
    <w:rsid w:val="00C01E75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557"/>
    <w:rsid w:val="00C225E9"/>
    <w:rsid w:val="00C235BA"/>
    <w:rsid w:val="00C2498D"/>
    <w:rsid w:val="00C25278"/>
    <w:rsid w:val="00C252F4"/>
    <w:rsid w:val="00C257C6"/>
    <w:rsid w:val="00C25EAA"/>
    <w:rsid w:val="00C26C8B"/>
    <w:rsid w:val="00C273D1"/>
    <w:rsid w:val="00C317F0"/>
    <w:rsid w:val="00C31F65"/>
    <w:rsid w:val="00C32366"/>
    <w:rsid w:val="00C33A9A"/>
    <w:rsid w:val="00C340F7"/>
    <w:rsid w:val="00C3660D"/>
    <w:rsid w:val="00C37A96"/>
    <w:rsid w:val="00C401D1"/>
    <w:rsid w:val="00C405EA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80DE9"/>
    <w:rsid w:val="00C810E7"/>
    <w:rsid w:val="00C81128"/>
    <w:rsid w:val="00C826A0"/>
    <w:rsid w:val="00C83E6B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7B66"/>
    <w:rsid w:val="00CA0ECF"/>
    <w:rsid w:val="00CA1542"/>
    <w:rsid w:val="00CA2ED1"/>
    <w:rsid w:val="00CA3609"/>
    <w:rsid w:val="00CA4460"/>
    <w:rsid w:val="00CA518D"/>
    <w:rsid w:val="00CA55C5"/>
    <w:rsid w:val="00CA5814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F42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142B"/>
    <w:rsid w:val="00CD245B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605E"/>
    <w:rsid w:val="00D270A7"/>
    <w:rsid w:val="00D3192D"/>
    <w:rsid w:val="00D32E9F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2374"/>
    <w:rsid w:val="00D7332D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F60"/>
    <w:rsid w:val="00D81C15"/>
    <w:rsid w:val="00D82F67"/>
    <w:rsid w:val="00D8438A"/>
    <w:rsid w:val="00D8531C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D1A84"/>
    <w:rsid w:val="00DD2E30"/>
    <w:rsid w:val="00DD4231"/>
    <w:rsid w:val="00DD5FB8"/>
    <w:rsid w:val="00DD6EE2"/>
    <w:rsid w:val="00DD7147"/>
    <w:rsid w:val="00DD7FEA"/>
    <w:rsid w:val="00DE30A8"/>
    <w:rsid w:val="00DE394A"/>
    <w:rsid w:val="00DE535B"/>
    <w:rsid w:val="00DE6105"/>
    <w:rsid w:val="00DE73A1"/>
    <w:rsid w:val="00DE7B49"/>
    <w:rsid w:val="00DF07A2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B07"/>
    <w:rsid w:val="00E45FB9"/>
    <w:rsid w:val="00E46527"/>
    <w:rsid w:val="00E47212"/>
    <w:rsid w:val="00E47DFA"/>
    <w:rsid w:val="00E50AB9"/>
    <w:rsid w:val="00E5104C"/>
    <w:rsid w:val="00E511CF"/>
    <w:rsid w:val="00E51401"/>
    <w:rsid w:val="00E52BBA"/>
    <w:rsid w:val="00E53CA3"/>
    <w:rsid w:val="00E54E76"/>
    <w:rsid w:val="00E55355"/>
    <w:rsid w:val="00E56A04"/>
    <w:rsid w:val="00E56F96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3078"/>
    <w:rsid w:val="00E83087"/>
    <w:rsid w:val="00E83718"/>
    <w:rsid w:val="00E840E5"/>
    <w:rsid w:val="00E86E58"/>
    <w:rsid w:val="00E90BA1"/>
    <w:rsid w:val="00E90F41"/>
    <w:rsid w:val="00E91E89"/>
    <w:rsid w:val="00E91F59"/>
    <w:rsid w:val="00E92343"/>
    <w:rsid w:val="00E93484"/>
    <w:rsid w:val="00E9522B"/>
    <w:rsid w:val="00E95368"/>
    <w:rsid w:val="00E963CE"/>
    <w:rsid w:val="00E966D3"/>
    <w:rsid w:val="00E96853"/>
    <w:rsid w:val="00EA0695"/>
    <w:rsid w:val="00EA2183"/>
    <w:rsid w:val="00EA3155"/>
    <w:rsid w:val="00EA32EE"/>
    <w:rsid w:val="00EA531D"/>
    <w:rsid w:val="00EA657E"/>
    <w:rsid w:val="00EA68B4"/>
    <w:rsid w:val="00EB059A"/>
    <w:rsid w:val="00EB1A5C"/>
    <w:rsid w:val="00EB2B6E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6D5D"/>
    <w:rsid w:val="00ED03AA"/>
    <w:rsid w:val="00ED09AA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9A1"/>
    <w:rsid w:val="00EE774B"/>
    <w:rsid w:val="00EF059C"/>
    <w:rsid w:val="00EF2012"/>
    <w:rsid w:val="00EF3E00"/>
    <w:rsid w:val="00EF50AA"/>
    <w:rsid w:val="00EF6525"/>
    <w:rsid w:val="00EF6BAE"/>
    <w:rsid w:val="00EF7A50"/>
    <w:rsid w:val="00EF7F2B"/>
    <w:rsid w:val="00F00213"/>
    <w:rsid w:val="00F00939"/>
    <w:rsid w:val="00F02201"/>
    <w:rsid w:val="00F02D9B"/>
    <w:rsid w:val="00F0366B"/>
    <w:rsid w:val="00F03968"/>
    <w:rsid w:val="00F04BB5"/>
    <w:rsid w:val="00F060E1"/>
    <w:rsid w:val="00F07C47"/>
    <w:rsid w:val="00F10AF8"/>
    <w:rsid w:val="00F10D1F"/>
    <w:rsid w:val="00F12705"/>
    <w:rsid w:val="00F130C9"/>
    <w:rsid w:val="00F134E5"/>
    <w:rsid w:val="00F141E9"/>
    <w:rsid w:val="00F14332"/>
    <w:rsid w:val="00F14705"/>
    <w:rsid w:val="00F15902"/>
    <w:rsid w:val="00F2409B"/>
    <w:rsid w:val="00F25D6D"/>
    <w:rsid w:val="00F263BF"/>
    <w:rsid w:val="00F3084D"/>
    <w:rsid w:val="00F31D77"/>
    <w:rsid w:val="00F31EDB"/>
    <w:rsid w:val="00F34605"/>
    <w:rsid w:val="00F34905"/>
    <w:rsid w:val="00F373A7"/>
    <w:rsid w:val="00F404C1"/>
    <w:rsid w:val="00F411E0"/>
    <w:rsid w:val="00F41F14"/>
    <w:rsid w:val="00F42AB1"/>
    <w:rsid w:val="00F42F2F"/>
    <w:rsid w:val="00F43A75"/>
    <w:rsid w:val="00F450B6"/>
    <w:rsid w:val="00F502F2"/>
    <w:rsid w:val="00F51E97"/>
    <w:rsid w:val="00F52A92"/>
    <w:rsid w:val="00F53803"/>
    <w:rsid w:val="00F5528F"/>
    <w:rsid w:val="00F561A4"/>
    <w:rsid w:val="00F56C1F"/>
    <w:rsid w:val="00F56F3F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989"/>
    <w:rsid w:val="00F71725"/>
    <w:rsid w:val="00F74303"/>
    <w:rsid w:val="00F76133"/>
    <w:rsid w:val="00F80572"/>
    <w:rsid w:val="00F80713"/>
    <w:rsid w:val="00F82AD7"/>
    <w:rsid w:val="00F86925"/>
    <w:rsid w:val="00F86ECA"/>
    <w:rsid w:val="00F870FF"/>
    <w:rsid w:val="00F90353"/>
    <w:rsid w:val="00F90ACA"/>
    <w:rsid w:val="00F9273D"/>
    <w:rsid w:val="00F953F2"/>
    <w:rsid w:val="00F954D3"/>
    <w:rsid w:val="00F9781C"/>
    <w:rsid w:val="00FA4E23"/>
    <w:rsid w:val="00FA562F"/>
    <w:rsid w:val="00FA6181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AD6"/>
    <w:rsid w:val="00FC23FD"/>
    <w:rsid w:val="00FC27E3"/>
    <w:rsid w:val="00FC2B59"/>
    <w:rsid w:val="00FC4B80"/>
    <w:rsid w:val="00FD0D68"/>
    <w:rsid w:val="00FD24E5"/>
    <w:rsid w:val="00FD3DFD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6.jpeg"/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338C2-CE24-4660-BCB0-BDC797929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1452</Words>
  <Characters>8278</Characters>
  <Application>Microsoft Office Word</Application>
  <DocSecurity>0</DocSecurity>
  <Lines>68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54</cp:revision>
  <cp:lastPrinted>2015-02-05T15:37:00Z</cp:lastPrinted>
  <dcterms:created xsi:type="dcterms:W3CDTF">2020-04-24T10:39:00Z</dcterms:created>
  <dcterms:modified xsi:type="dcterms:W3CDTF">2020-05-08T14:29:00Z</dcterms:modified>
</cp:coreProperties>
</file>